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72F" w:rsidRPr="00055ACF" w:rsidRDefault="006E572F" w:rsidP="006E572F">
      <w:pPr>
        <w:pStyle w:val="20"/>
        <w:shd w:val="clear" w:color="auto" w:fill="auto"/>
        <w:spacing w:after="0"/>
        <w:ind w:firstLine="360"/>
        <w:jc w:val="center"/>
        <w:rPr>
          <w:sz w:val="24"/>
          <w:szCs w:val="24"/>
        </w:rPr>
      </w:pPr>
      <w:r w:rsidRPr="00055ACF">
        <w:rPr>
          <w:sz w:val="24"/>
          <w:szCs w:val="24"/>
        </w:rPr>
        <w:t>Пояснительная записка</w:t>
      </w:r>
    </w:p>
    <w:p w:rsidR="006E572F" w:rsidRDefault="006E572F" w:rsidP="006E572F">
      <w:pPr>
        <w:pStyle w:val="20"/>
        <w:shd w:val="clear" w:color="auto" w:fill="auto"/>
        <w:spacing w:after="0"/>
        <w:ind w:firstLine="360"/>
        <w:jc w:val="center"/>
        <w:rPr>
          <w:sz w:val="24"/>
          <w:szCs w:val="24"/>
        </w:rPr>
      </w:pPr>
      <w:r w:rsidRPr="00055ACF">
        <w:rPr>
          <w:sz w:val="24"/>
          <w:szCs w:val="24"/>
        </w:rPr>
        <w:t xml:space="preserve"> к учеб</w:t>
      </w:r>
      <w:r w:rsidR="00B149D6">
        <w:rPr>
          <w:sz w:val="24"/>
          <w:szCs w:val="24"/>
        </w:rPr>
        <w:t>ному плану МОУ «ЦО № 14» на 2024 - 2025</w:t>
      </w:r>
      <w:r w:rsidRPr="00055ACF">
        <w:rPr>
          <w:sz w:val="24"/>
          <w:szCs w:val="24"/>
        </w:rPr>
        <w:t xml:space="preserve"> учебный год, реализующего основную образовательную программу начального </w:t>
      </w:r>
      <w:r>
        <w:rPr>
          <w:sz w:val="24"/>
          <w:szCs w:val="24"/>
        </w:rPr>
        <w:t>общего образования 1 - 4 классы</w:t>
      </w:r>
    </w:p>
    <w:p w:rsidR="006E572F" w:rsidRDefault="006E572F" w:rsidP="006E572F">
      <w:pPr>
        <w:pStyle w:val="20"/>
        <w:shd w:val="clear" w:color="auto" w:fill="auto"/>
        <w:spacing w:after="0"/>
        <w:ind w:firstLine="360"/>
        <w:jc w:val="center"/>
        <w:rPr>
          <w:sz w:val="24"/>
          <w:szCs w:val="24"/>
        </w:rPr>
      </w:pPr>
    </w:p>
    <w:p w:rsidR="006E572F" w:rsidRPr="00055ACF" w:rsidRDefault="006E572F" w:rsidP="006E572F">
      <w:pPr>
        <w:pStyle w:val="a3"/>
        <w:rPr>
          <w:sz w:val="24"/>
          <w:szCs w:val="24"/>
        </w:rPr>
      </w:pPr>
      <w:r w:rsidRPr="00055ACF">
        <w:rPr>
          <w:sz w:val="24"/>
          <w:szCs w:val="24"/>
        </w:rPr>
        <w:t>Учебный план  для 1-4 классов образовательного учреждения разработан на основе:</w:t>
      </w:r>
    </w:p>
    <w:p w:rsidR="00754087" w:rsidRPr="006E572F" w:rsidRDefault="006E572F" w:rsidP="006E572F">
      <w:pPr>
        <w:pStyle w:val="20"/>
        <w:shd w:val="clear" w:color="auto" w:fill="auto"/>
        <w:spacing w:after="0" w:line="274" w:lineRule="exact"/>
        <w:rPr>
          <w:sz w:val="24"/>
          <w:szCs w:val="24"/>
        </w:rPr>
      </w:pPr>
      <w:r w:rsidRPr="0032647A">
        <w:rPr>
          <w:sz w:val="24"/>
          <w:szCs w:val="24"/>
        </w:rPr>
        <w:t>нормативно-правовых документов</w:t>
      </w:r>
      <w:r>
        <w:rPr>
          <w:sz w:val="24"/>
          <w:szCs w:val="24"/>
        </w:rPr>
        <w:t>:</w:t>
      </w:r>
    </w:p>
    <w:p w:rsidR="00B96C0E" w:rsidRPr="00BC7B49" w:rsidRDefault="00B96C0E" w:rsidP="00B96C0E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49">
        <w:rPr>
          <w:rFonts w:ascii="Times New Roman" w:hAnsi="Times New Roman" w:cs="Times New Roman"/>
          <w:bCs/>
          <w:sz w:val="24"/>
          <w:szCs w:val="24"/>
        </w:rPr>
        <w:t xml:space="preserve">Федеральный закон "Об образовании в Российской Федерации" от 29.12.2012 № 273-ФЗ (ред. </w:t>
      </w:r>
      <w:r w:rsidRPr="00BC7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16.04.2022</w:t>
      </w:r>
      <w:r w:rsidRPr="00BC7B49">
        <w:rPr>
          <w:rFonts w:ascii="Times New Roman" w:hAnsi="Times New Roman" w:cs="Times New Roman"/>
          <w:bCs/>
          <w:sz w:val="24"/>
          <w:szCs w:val="24"/>
        </w:rPr>
        <w:t>)</w:t>
      </w:r>
      <w:r w:rsidRPr="00BC7B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6C0E" w:rsidRPr="00CA4B16" w:rsidRDefault="00043C7A" w:rsidP="00B96C0E">
      <w:pPr>
        <w:pStyle w:val="fkndoc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hyperlink r:id="rId5" w:history="1">
        <w:r w:rsidR="00B96C0E" w:rsidRPr="00CA4B16">
          <w:rPr>
            <w:rStyle w:val="a5"/>
            <w:color w:val="auto"/>
            <w:u w:val="none"/>
          </w:rPr>
  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</w:t>
        </w:r>
      </w:hyperlink>
      <w:r w:rsidR="00B96C0E" w:rsidRPr="00CA4B16">
        <w:t>.</w:t>
      </w:r>
    </w:p>
    <w:p w:rsidR="00B96C0E" w:rsidRPr="00BC7B49" w:rsidRDefault="00B96C0E" w:rsidP="00B96C0E">
      <w:pPr>
        <w:pStyle w:val="fkndoc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63636"/>
        </w:rPr>
      </w:pPr>
      <w:r w:rsidRPr="00BC7B49">
        <w:t xml:space="preserve">Постановление Главного государственного санитарного врача Российской Федерации от 28.01.2021 N 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обитания"». </w:t>
      </w:r>
    </w:p>
    <w:p w:rsidR="00B96C0E" w:rsidRPr="00BC7B49" w:rsidRDefault="00B96C0E" w:rsidP="00B96C0E">
      <w:pPr>
        <w:pStyle w:val="fkndoc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63636"/>
        </w:rPr>
      </w:pPr>
      <w:r w:rsidRPr="00BC7B49">
        <w:t>Постановление Главного государственного санитарного врача Российской Федерации от 28.09.2020 N 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молодежи"».</w:t>
      </w:r>
    </w:p>
    <w:p w:rsidR="00B96C0E" w:rsidRPr="00F476A9" w:rsidRDefault="005756D6" w:rsidP="00B96C0E">
      <w:pPr>
        <w:pStyle w:val="fkndoc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63636"/>
        </w:rPr>
      </w:pPr>
      <w:r>
        <w:t>«</w:t>
      </w:r>
      <w:r w:rsidR="00B472B6">
        <w:t>Федеральная</w:t>
      </w:r>
      <w:r w:rsidR="00B96C0E" w:rsidRPr="00BC7B49">
        <w:t xml:space="preserve"> образовательная программа начального общего образования</w:t>
      </w:r>
      <w:r>
        <w:t>»</w:t>
      </w:r>
      <w:r w:rsidR="00B472B6">
        <w:t>Министерство Просвещения РФ приказ № 372 от 18.05.2023г.</w:t>
      </w:r>
    </w:p>
    <w:p w:rsidR="00F476A9" w:rsidRPr="00F476A9" w:rsidRDefault="00F476A9" w:rsidP="00F476A9">
      <w:pPr>
        <w:pStyle w:val="fkndoc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 xml:space="preserve">Приказа </w:t>
      </w:r>
      <w:proofErr w:type="spellStart"/>
      <w:r>
        <w:t>Минпросвещения</w:t>
      </w:r>
      <w:proofErr w:type="spellEnd"/>
      <w:r>
        <w:t xml:space="preserve"> России от 19.03.2024 N 171</w:t>
      </w:r>
      <w:r>
        <w:br/>
        <w:t>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</w:t>
      </w:r>
    </w:p>
    <w:p w:rsidR="003B1D2A" w:rsidRDefault="003B1D2A" w:rsidP="00F476A9">
      <w:pPr>
        <w:pStyle w:val="a3"/>
        <w:ind w:left="0"/>
        <w:jc w:val="both"/>
        <w:rPr>
          <w:sz w:val="24"/>
          <w:szCs w:val="24"/>
        </w:rPr>
      </w:pPr>
    </w:p>
    <w:p w:rsidR="00B96C0E" w:rsidRDefault="006E572F" w:rsidP="006E572F">
      <w:pPr>
        <w:pStyle w:val="a3"/>
        <w:ind w:firstLine="6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</w:t>
      </w:r>
      <w:r w:rsidR="00B96C0E" w:rsidRPr="00BC7B49">
        <w:rPr>
          <w:sz w:val="24"/>
          <w:szCs w:val="24"/>
        </w:rPr>
        <w:t>чебный план состоит из двух частей — обязательной части и части, формируемой участниками образовательных отношений.</w:t>
      </w:r>
    </w:p>
    <w:p w:rsidR="003B1D2A" w:rsidRPr="00797E3B" w:rsidRDefault="006E572F" w:rsidP="00797E3B">
      <w:pPr>
        <w:pStyle w:val="a3"/>
        <w:ind w:firstLine="683"/>
        <w:jc w:val="both"/>
        <w:rPr>
          <w:b/>
          <w:bCs/>
          <w:i/>
          <w:iCs/>
          <w:color w:val="000000"/>
          <w:sz w:val="24"/>
          <w:szCs w:val="24"/>
        </w:rPr>
      </w:pPr>
      <w:r w:rsidRPr="00055ACF">
        <w:rPr>
          <w:sz w:val="24"/>
          <w:szCs w:val="24"/>
        </w:rPr>
        <w:t xml:space="preserve">Учебный план определяет: структуру </w:t>
      </w:r>
      <w:r w:rsidRPr="00441A04">
        <w:rPr>
          <w:sz w:val="24"/>
          <w:szCs w:val="24"/>
        </w:rPr>
        <w:t>обязательных предметных областей</w:t>
      </w:r>
      <w:r>
        <w:rPr>
          <w:rStyle w:val="a7"/>
          <w:sz w:val="24"/>
          <w:szCs w:val="24"/>
        </w:rPr>
        <w:t xml:space="preserve"> Русский язык и литературное чтение</w:t>
      </w:r>
      <w:r w:rsidRPr="00055ACF">
        <w:rPr>
          <w:rStyle w:val="a7"/>
          <w:sz w:val="24"/>
          <w:szCs w:val="24"/>
        </w:rPr>
        <w:t xml:space="preserve">, </w:t>
      </w:r>
      <w:r>
        <w:rPr>
          <w:rStyle w:val="a7"/>
          <w:sz w:val="24"/>
          <w:szCs w:val="24"/>
        </w:rPr>
        <w:t>Р</w:t>
      </w:r>
      <w:r w:rsidR="00B149D6">
        <w:rPr>
          <w:rStyle w:val="a7"/>
          <w:sz w:val="24"/>
          <w:szCs w:val="24"/>
        </w:rPr>
        <w:t>одной русский язык</w:t>
      </w:r>
      <w:r>
        <w:rPr>
          <w:rStyle w:val="a7"/>
          <w:sz w:val="24"/>
          <w:szCs w:val="24"/>
        </w:rPr>
        <w:t xml:space="preserve">, Иностранный язык, </w:t>
      </w:r>
      <w:r w:rsidRPr="00055ACF">
        <w:rPr>
          <w:rStyle w:val="a7"/>
          <w:sz w:val="24"/>
          <w:szCs w:val="24"/>
        </w:rPr>
        <w:t>Математика и информатика, Обществознание и естествознание (окружающий мир), Основы религиозных культур и светской этики, Искусство, Технология, Физическая культура;</w:t>
      </w:r>
      <w:r w:rsidR="003B1D2A" w:rsidRPr="00055ACF">
        <w:rPr>
          <w:sz w:val="24"/>
          <w:szCs w:val="24"/>
        </w:rPr>
        <w:t xml:space="preserve">перечень направлений внеурочной деятельности; учебное время, отводимое на изучение предметов; общий объём нагрузки и максимальный объём аудиторной нагрузки обучающихся. </w:t>
      </w:r>
    </w:p>
    <w:p w:rsidR="003B1D2A" w:rsidRDefault="003B1D2A" w:rsidP="00797E3B">
      <w:pPr>
        <w:pStyle w:val="a3"/>
        <w:ind w:left="-284"/>
        <w:jc w:val="both"/>
        <w:rPr>
          <w:sz w:val="24"/>
          <w:szCs w:val="24"/>
        </w:rPr>
      </w:pPr>
    </w:p>
    <w:p w:rsidR="003B1D2A" w:rsidRDefault="003B1D2A" w:rsidP="00797E3B">
      <w:pPr>
        <w:pStyle w:val="a3"/>
        <w:ind w:left="-284" w:firstLine="360"/>
        <w:jc w:val="both"/>
        <w:rPr>
          <w:sz w:val="24"/>
          <w:szCs w:val="24"/>
        </w:rPr>
      </w:pPr>
      <w:r w:rsidRPr="00055ACF">
        <w:rPr>
          <w:sz w:val="24"/>
          <w:szCs w:val="24"/>
        </w:rPr>
        <w:t>Изучение</w:t>
      </w:r>
      <w:r w:rsidRPr="00055ACF">
        <w:rPr>
          <w:rStyle w:val="3"/>
          <w:sz w:val="24"/>
          <w:szCs w:val="24"/>
        </w:rPr>
        <w:t xml:space="preserve"> русского языка</w:t>
      </w:r>
      <w:r w:rsidRPr="00055ACF">
        <w:rPr>
          <w:sz w:val="24"/>
          <w:szCs w:val="24"/>
        </w:rPr>
        <w:t xml:space="preserve"> направлено на развитие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</w:t>
      </w:r>
    </w:p>
    <w:p w:rsidR="003B1D2A" w:rsidRPr="00055ACF" w:rsidRDefault="003B1D2A" w:rsidP="00797E3B">
      <w:pPr>
        <w:pStyle w:val="a3"/>
        <w:ind w:left="-284" w:firstLine="360"/>
        <w:jc w:val="both"/>
        <w:rPr>
          <w:sz w:val="24"/>
          <w:szCs w:val="24"/>
        </w:rPr>
      </w:pPr>
      <w:r w:rsidRPr="00055ACF">
        <w:rPr>
          <w:sz w:val="24"/>
          <w:szCs w:val="24"/>
        </w:rPr>
        <w:t>пробуждение познавательного интереса к слову, стремления совершенствовать свою речь. Формируются первоначальные знания о лексике, фонетике, грамматике русского языка.</w:t>
      </w:r>
    </w:p>
    <w:p w:rsidR="003B1D2A" w:rsidRDefault="003B1D2A" w:rsidP="00797E3B">
      <w:pPr>
        <w:pStyle w:val="a3"/>
        <w:ind w:left="-284" w:firstLine="360"/>
        <w:jc w:val="both"/>
        <w:rPr>
          <w:sz w:val="24"/>
          <w:szCs w:val="24"/>
        </w:rPr>
      </w:pPr>
      <w:r w:rsidRPr="00055ACF">
        <w:rPr>
          <w:sz w:val="24"/>
          <w:szCs w:val="24"/>
        </w:rPr>
        <w:t>Младшие школьники овладевают умениями правильно писать и читать, участвовать в диалоге, составлять несложные монологические высказывания и письменные тексты-</w:t>
      </w:r>
    </w:p>
    <w:p w:rsidR="003B1D2A" w:rsidRPr="00055ACF" w:rsidRDefault="003B1D2A" w:rsidP="00797E3B">
      <w:pPr>
        <w:pStyle w:val="a3"/>
        <w:ind w:left="-284" w:firstLine="360"/>
        <w:jc w:val="both"/>
        <w:rPr>
          <w:sz w:val="24"/>
          <w:szCs w:val="24"/>
        </w:rPr>
      </w:pPr>
      <w:r w:rsidRPr="00055ACF">
        <w:rPr>
          <w:sz w:val="24"/>
          <w:szCs w:val="24"/>
        </w:rPr>
        <w:t>описания и повествования небольшого объема. В 1 - 4 классах на изучение русского языка добавлено по 1 часу за счет часов части учебного плана, формируемой участн</w:t>
      </w:r>
      <w:r>
        <w:rPr>
          <w:sz w:val="24"/>
          <w:szCs w:val="24"/>
        </w:rPr>
        <w:t>иками образовательных отношений, для прохождения программы в объеме 5 часов в неделю.</w:t>
      </w:r>
    </w:p>
    <w:p w:rsidR="003B1D2A" w:rsidRDefault="003B1D2A" w:rsidP="00797E3B">
      <w:pPr>
        <w:pStyle w:val="a3"/>
        <w:ind w:left="-284" w:firstLine="360"/>
        <w:jc w:val="both"/>
        <w:rPr>
          <w:sz w:val="24"/>
          <w:szCs w:val="24"/>
        </w:rPr>
      </w:pPr>
      <w:r w:rsidRPr="00055ACF">
        <w:rPr>
          <w:sz w:val="24"/>
          <w:szCs w:val="24"/>
        </w:rPr>
        <w:t>Изучение предмета</w:t>
      </w:r>
      <w:r>
        <w:rPr>
          <w:rStyle w:val="21"/>
          <w:sz w:val="24"/>
          <w:szCs w:val="24"/>
        </w:rPr>
        <w:t xml:space="preserve"> литературное чтение</w:t>
      </w:r>
      <w:r w:rsidRPr="00055ACF">
        <w:rPr>
          <w:sz w:val="24"/>
          <w:szCs w:val="24"/>
        </w:rPr>
        <w:t xml:space="preserve">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развитие нравственных и эстетических чувств школьника, способного к творческой деятельности.</w:t>
      </w:r>
    </w:p>
    <w:p w:rsidR="003B1D2A" w:rsidRPr="00055ACF" w:rsidRDefault="003B1D2A" w:rsidP="00797E3B">
      <w:pPr>
        <w:pStyle w:val="a3"/>
        <w:ind w:left="-284" w:firstLine="360"/>
        <w:jc w:val="both"/>
        <w:rPr>
          <w:sz w:val="24"/>
          <w:szCs w:val="24"/>
        </w:rPr>
      </w:pPr>
      <w:r w:rsidRPr="00055ACF">
        <w:rPr>
          <w:sz w:val="24"/>
          <w:szCs w:val="24"/>
        </w:rPr>
        <w:lastRenderedPageBreak/>
        <w:t>Изучение</w:t>
      </w:r>
      <w:r w:rsidRPr="00055ACF">
        <w:rPr>
          <w:rStyle w:val="21"/>
          <w:sz w:val="24"/>
          <w:szCs w:val="24"/>
        </w:rPr>
        <w:t xml:space="preserve"> математики</w:t>
      </w:r>
      <w:r w:rsidRPr="00055ACF">
        <w:rPr>
          <w:sz w:val="24"/>
          <w:szCs w:val="24"/>
        </w:rPr>
        <w:t xml:space="preserve"> направлено на формирование первоначальных представлений о математике как части общечеловеческой культуры, на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образования.</w:t>
      </w:r>
    </w:p>
    <w:p w:rsidR="003B1D2A" w:rsidRPr="00055ACF" w:rsidRDefault="003B1D2A" w:rsidP="00797E3B">
      <w:pPr>
        <w:pStyle w:val="a3"/>
        <w:ind w:left="-284" w:firstLine="360"/>
        <w:jc w:val="both"/>
        <w:rPr>
          <w:sz w:val="24"/>
          <w:szCs w:val="24"/>
        </w:rPr>
      </w:pPr>
      <w:r w:rsidRPr="00055ACF">
        <w:rPr>
          <w:sz w:val="24"/>
          <w:szCs w:val="24"/>
        </w:rPr>
        <w:t>Изучение интегрированного предмета</w:t>
      </w:r>
      <w:r>
        <w:rPr>
          <w:rStyle w:val="21"/>
          <w:sz w:val="24"/>
          <w:szCs w:val="24"/>
        </w:rPr>
        <w:t xml:space="preserve"> окружающий мир</w:t>
      </w:r>
      <w:r w:rsidRPr="00055ACF">
        <w:rPr>
          <w:sz w:val="24"/>
          <w:szCs w:val="24"/>
        </w:rPr>
        <w:t xml:space="preserve"> направлено на воспитание любви и уважения к природе, своему городу,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 Особое внимание уделено формированию у младших школьников здорового образа жизни, элементарных знаний о поведении в экстремальных ситуациях, т. е. основам безопасности жизнедеятельности.</w:t>
      </w:r>
    </w:p>
    <w:p w:rsidR="003B1D2A" w:rsidRPr="00055ACF" w:rsidRDefault="003B1D2A" w:rsidP="00797E3B">
      <w:pPr>
        <w:pStyle w:val="a3"/>
        <w:ind w:left="-284" w:firstLine="360"/>
        <w:jc w:val="both"/>
        <w:rPr>
          <w:sz w:val="24"/>
          <w:szCs w:val="24"/>
        </w:rPr>
      </w:pPr>
      <w:r w:rsidRPr="00055ACF">
        <w:rPr>
          <w:sz w:val="24"/>
          <w:szCs w:val="24"/>
        </w:rPr>
        <w:t>Изучение предметов</w:t>
      </w:r>
      <w:r w:rsidRPr="00055ACF">
        <w:rPr>
          <w:rStyle w:val="21"/>
          <w:sz w:val="24"/>
          <w:szCs w:val="24"/>
        </w:rPr>
        <w:t xml:space="preserve"> ИЗО и музыка</w:t>
      </w:r>
      <w:r w:rsidRPr="00055ACF">
        <w:rPr>
          <w:sz w:val="24"/>
          <w:szCs w:val="24"/>
        </w:rPr>
        <w:t xml:space="preserve"> направлено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:rsidR="003B1D2A" w:rsidRPr="00055ACF" w:rsidRDefault="003B1D2A" w:rsidP="00797E3B">
      <w:pPr>
        <w:pStyle w:val="a3"/>
        <w:ind w:left="-284" w:firstLine="360"/>
        <w:jc w:val="both"/>
        <w:rPr>
          <w:sz w:val="24"/>
          <w:szCs w:val="24"/>
        </w:rPr>
      </w:pPr>
      <w:r w:rsidRPr="00E52E15">
        <w:rPr>
          <w:rStyle w:val="11"/>
          <w:b w:val="0"/>
          <w:i w:val="0"/>
          <w:sz w:val="24"/>
          <w:szCs w:val="24"/>
        </w:rPr>
        <w:t>Цель предмета</w:t>
      </w:r>
      <w:r w:rsidRPr="00E52E15">
        <w:rPr>
          <w:b/>
          <w:sz w:val="24"/>
          <w:szCs w:val="24"/>
        </w:rPr>
        <w:t>«Основы  светской этики»</w:t>
      </w:r>
      <w:r w:rsidRPr="00055ACF">
        <w:rPr>
          <w:sz w:val="24"/>
          <w:szCs w:val="24"/>
        </w:rPr>
        <w:t xml:space="preserve"> —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3B1D2A" w:rsidRPr="00055ACF" w:rsidRDefault="003B1D2A" w:rsidP="00797E3B">
      <w:pPr>
        <w:pStyle w:val="a3"/>
        <w:ind w:left="-284" w:firstLine="360"/>
        <w:jc w:val="both"/>
        <w:rPr>
          <w:sz w:val="24"/>
          <w:szCs w:val="24"/>
        </w:rPr>
      </w:pPr>
      <w:r w:rsidRPr="00055ACF">
        <w:rPr>
          <w:sz w:val="24"/>
          <w:szCs w:val="24"/>
        </w:rPr>
        <w:t>Учебный предмет</w:t>
      </w:r>
      <w:r>
        <w:rPr>
          <w:rStyle w:val="21"/>
          <w:sz w:val="24"/>
          <w:szCs w:val="24"/>
        </w:rPr>
        <w:t xml:space="preserve"> технология</w:t>
      </w:r>
      <w:r w:rsidRPr="00055ACF">
        <w:rPr>
          <w:sz w:val="24"/>
          <w:szCs w:val="24"/>
        </w:rPr>
        <w:t xml:space="preserve"> 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у школьников.</w:t>
      </w:r>
    </w:p>
    <w:p w:rsidR="003B1D2A" w:rsidRPr="00666BCD" w:rsidRDefault="003B1D2A" w:rsidP="00797E3B">
      <w:pPr>
        <w:pStyle w:val="a3"/>
        <w:tabs>
          <w:tab w:val="left" w:pos="420"/>
        </w:tabs>
        <w:ind w:left="-284"/>
        <w:jc w:val="both"/>
        <w:rPr>
          <w:b/>
          <w:sz w:val="24"/>
          <w:szCs w:val="24"/>
        </w:rPr>
      </w:pPr>
      <w:r w:rsidRPr="00055ACF">
        <w:rPr>
          <w:sz w:val="24"/>
          <w:szCs w:val="24"/>
        </w:rPr>
        <w:t>Занятия</w:t>
      </w:r>
      <w:r w:rsidRPr="00055ACF">
        <w:rPr>
          <w:rStyle w:val="21"/>
          <w:sz w:val="24"/>
          <w:szCs w:val="24"/>
        </w:rPr>
        <w:t xml:space="preserve"> по физической культуре</w:t>
      </w:r>
      <w:r w:rsidRPr="00055ACF">
        <w:rPr>
          <w:sz w:val="24"/>
          <w:szCs w:val="24"/>
        </w:rPr>
        <w:t xml:space="preserve"> направлены на укрепление здоровья, содействие гармоничному физическому развитию и всесторонней физической подготовленности ученика. </w:t>
      </w:r>
      <w:r>
        <w:rPr>
          <w:sz w:val="24"/>
          <w:szCs w:val="24"/>
        </w:rPr>
        <w:t xml:space="preserve"> 1 час физической культуры перенесен во вн</w:t>
      </w:r>
      <w:r w:rsidR="00797E3B">
        <w:rPr>
          <w:sz w:val="24"/>
          <w:szCs w:val="24"/>
        </w:rPr>
        <w:t>еурочную деятельность</w:t>
      </w:r>
      <w:r w:rsidR="00666BCD" w:rsidRPr="00666BCD">
        <w:rPr>
          <w:b/>
          <w:sz w:val="24"/>
          <w:szCs w:val="24"/>
        </w:rPr>
        <w:t>«Народные игры»</w:t>
      </w:r>
      <w:r w:rsidR="00797E3B" w:rsidRPr="00666BCD">
        <w:rPr>
          <w:b/>
          <w:sz w:val="24"/>
          <w:szCs w:val="24"/>
        </w:rPr>
        <w:t>.</w:t>
      </w:r>
    </w:p>
    <w:p w:rsidR="00B81A3B" w:rsidRDefault="00B81A3B" w:rsidP="00797E3B">
      <w:pPr>
        <w:pStyle w:val="a3"/>
        <w:ind w:left="-284" w:firstLine="360"/>
        <w:jc w:val="both"/>
        <w:rPr>
          <w:sz w:val="24"/>
          <w:szCs w:val="24"/>
        </w:rPr>
      </w:pPr>
      <w:r w:rsidRPr="00055ACF">
        <w:rPr>
          <w:sz w:val="24"/>
          <w:szCs w:val="24"/>
        </w:rPr>
        <w:t>В о</w:t>
      </w:r>
      <w:r>
        <w:rPr>
          <w:sz w:val="24"/>
          <w:szCs w:val="24"/>
        </w:rPr>
        <w:t xml:space="preserve">бразовательном процессе </w:t>
      </w:r>
      <w:r w:rsidRPr="00055ACF">
        <w:rPr>
          <w:sz w:val="24"/>
          <w:szCs w:val="24"/>
        </w:rPr>
        <w:t xml:space="preserve"> классы </w:t>
      </w:r>
      <w:r w:rsidR="007F47C6">
        <w:rPr>
          <w:sz w:val="24"/>
          <w:szCs w:val="24"/>
        </w:rPr>
        <w:t xml:space="preserve">используют </w:t>
      </w:r>
      <w:proofErr w:type="spellStart"/>
      <w:r w:rsidR="007F47C6">
        <w:rPr>
          <w:sz w:val="24"/>
          <w:szCs w:val="24"/>
        </w:rPr>
        <w:t>учебно</w:t>
      </w:r>
      <w:proofErr w:type="spellEnd"/>
      <w:r w:rsidRPr="00055ACF">
        <w:rPr>
          <w:sz w:val="24"/>
          <w:szCs w:val="24"/>
        </w:rPr>
        <w:t>- методи</w:t>
      </w:r>
      <w:r>
        <w:rPr>
          <w:sz w:val="24"/>
          <w:szCs w:val="24"/>
        </w:rPr>
        <w:t>ческий комплект «Школа России».</w:t>
      </w:r>
    </w:p>
    <w:p w:rsidR="003B1D2A" w:rsidRPr="00055ACF" w:rsidRDefault="003B1D2A" w:rsidP="00797E3B">
      <w:pPr>
        <w:pStyle w:val="a3"/>
        <w:ind w:left="-284"/>
        <w:jc w:val="both"/>
        <w:rPr>
          <w:sz w:val="24"/>
          <w:szCs w:val="24"/>
        </w:rPr>
      </w:pPr>
      <w:r w:rsidRPr="00055ACF">
        <w:rPr>
          <w:sz w:val="24"/>
          <w:szCs w:val="24"/>
        </w:rPr>
        <w:t>Учебные занятия в 1 - 4 классах проводятся по 5-дневной учебной неделе и только в первую смену, продолжительность урока</w:t>
      </w:r>
      <w:r w:rsidR="00835457" w:rsidRPr="00946290">
        <w:rPr>
          <w:sz w:val="24"/>
          <w:szCs w:val="24"/>
        </w:rPr>
        <w:t>40</w:t>
      </w:r>
      <w:r w:rsidRPr="00055ACF">
        <w:rPr>
          <w:sz w:val="24"/>
          <w:szCs w:val="24"/>
        </w:rPr>
        <w:t>минут.</w:t>
      </w:r>
    </w:p>
    <w:p w:rsidR="003B1D2A" w:rsidRDefault="003B1D2A" w:rsidP="00797E3B">
      <w:pPr>
        <w:pStyle w:val="a3"/>
        <w:ind w:left="-284"/>
        <w:jc w:val="both"/>
        <w:rPr>
          <w:sz w:val="24"/>
          <w:szCs w:val="24"/>
        </w:rPr>
      </w:pPr>
      <w:r w:rsidRPr="00055ACF">
        <w:rPr>
          <w:sz w:val="24"/>
          <w:szCs w:val="24"/>
        </w:rPr>
        <w:t xml:space="preserve">В </w:t>
      </w:r>
      <w:r>
        <w:rPr>
          <w:sz w:val="24"/>
          <w:szCs w:val="24"/>
        </w:rPr>
        <w:t>первом классе используется «ступенчатый» режим</w:t>
      </w:r>
      <w:r w:rsidRPr="00055ACF">
        <w:rPr>
          <w:sz w:val="24"/>
          <w:szCs w:val="24"/>
        </w:rPr>
        <w:t xml:space="preserve"> обучения в первом полугодии (в сентябре, октябре - по 3 урока в день по 35 минут каждый, в ноябре-декабре - по 4 урока </w:t>
      </w:r>
    </w:p>
    <w:p w:rsidR="003B1D2A" w:rsidRPr="00B81A3B" w:rsidRDefault="003B1D2A" w:rsidP="00797E3B">
      <w:pPr>
        <w:pStyle w:val="a3"/>
        <w:ind w:left="-284"/>
        <w:jc w:val="both"/>
        <w:rPr>
          <w:sz w:val="24"/>
          <w:szCs w:val="24"/>
        </w:rPr>
      </w:pPr>
      <w:r w:rsidRPr="00055ACF">
        <w:rPr>
          <w:sz w:val="24"/>
          <w:szCs w:val="24"/>
        </w:rPr>
        <w:t>по 35 минут каждый; январь - май - по 4 урока по 40 минут каждый). Продолжител</w:t>
      </w:r>
      <w:r>
        <w:rPr>
          <w:sz w:val="24"/>
          <w:szCs w:val="24"/>
        </w:rPr>
        <w:t>ьность учебного года в 1 классах</w:t>
      </w:r>
      <w:r w:rsidRPr="00055ACF">
        <w:rPr>
          <w:sz w:val="24"/>
          <w:szCs w:val="24"/>
        </w:rPr>
        <w:t>- 33 учебные недели</w:t>
      </w:r>
      <w:r w:rsidR="00B81A3B">
        <w:rPr>
          <w:sz w:val="24"/>
          <w:szCs w:val="24"/>
        </w:rPr>
        <w:t>, во 2 - 4 классах - 34 недели.</w:t>
      </w:r>
    </w:p>
    <w:p w:rsidR="00BA7BE9" w:rsidRDefault="00BA7BE9" w:rsidP="00797E3B">
      <w:pPr>
        <w:pStyle w:val="a3"/>
        <w:ind w:left="-284" w:firstLine="683"/>
        <w:jc w:val="both"/>
        <w:rPr>
          <w:sz w:val="24"/>
          <w:szCs w:val="24"/>
        </w:rPr>
      </w:pPr>
    </w:p>
    <w:p w:rsidR="0052768A" w:rsidRPr="0052768A" w:rsidRDefault="00B96C0E" w:rsidP="0010623D">
      <w:pPr>
        <w:pStyle w:val="a3"/>
        <w:ind w:left="-284"/>
        <w:jc w:val="both"/>
        <w:rPr>
          <w:sz w:val="24"/>
          <w:szCs w:val="24"/>
        </w:rPr>
      </w:pPr>
      <w:r w:rsidRPr="00BC7B49">
        <w:rPr>
          <w:sz w:val="24"/>
          <w:szCs w:val="24"/>
        </w:rPr>
        <w:t>Часть учебного плана, формируемая участниками образовательных отношений</w:t>
      </w:r>
      <w:r w:rsidR="009F597A">
        <w:rPr>
          <w:sz w:val="24"/>
          <w:szCs w:val="24"/>
        </w:rPr>
        <w:t xml:space="preserve"> представлен</w:t>
      </w:r>
      <w:r w:rsidR="00B81A3B">
        <w:rPr>
          <w:sz w:val="24"/>
          <w:szCs w:val="24"/>
        </w:rPr>
        <w:t>1 час</w:t>
      </w:r>
      <w:r w:rsidR="009F597A">
        <w:rPr>
          <w:sz w:val="24"/>
          <w:szCs w:val="24"/>
        </w:rPr>
        <w:t>ом</w:t>
      </w:r>
      <w:r w:rsidR="00B81A3B">
        <w:rPr>
          <w:sz w:val="24"/>
          <w:szCs w:val="24"/>
        </w:rPr>
        <w:t xml:space="preserve"> в неделю</w:t>
      </w:r>
      <w:r w:rsidR="00797E3B">
        <w:rPr>
          <w:sz w:val="24"/>
          <w:szCs w:val="24"/>
        </w:rPr>
        <w:t xml:space="preserve"> в 1-3 классах</w:t>
      </w:r>
      <w:r w:rsidR="009F597A">
        <w:rPr>
          <w:sz w:val="24"/>
          <w:szCs w:val="24"/>
        </w:rPr>
        <w:t>для</w:t>
      </w:r>
      <w:r w:rsidR="00DD2ABB">
        <w:rPr>
          <w:sz w:val="24"/>
          <w:szCs w:val="24"/>
        </w:rPr>
        <w:t xml:space="preserve"> изучен</w:t>
      </w:r>
      <w:r w:rsidR="009F597A">
        <w:rPr>
          <w:sz w:val="24"/>
          <w:szCs w:val="24"/>
        </w:rPr>
        <w:t>ия</w:t>
      </w:r>
      <w:r w:rsidR="00C3336B">
        <w:rPr>
          <w:sz w:val="24"/>
          <w:szCs w:val="24"/>
        </w:rPr>
        <w:t xml:space="preserve"> предмета </w:t>
      </w:r>
      <w:r w:rsidR="0052768A">
        <w:rPr>
          <w:sz w:val="24"/>
          <w:szCs w:val="24"/>
        </w:rPr>
        <w:t>физ</w:t>
      </w:r>
      <w:r w:rsidR="00BF73AF">
        <w:rPr>
          <w:sz w:val="24"/>
          <w:szCs w:val="24"/>
        </w:rPr>
        <w:t xml:space="preserve">ическая </w:t>
      </w:r>
      <w:r w:rsidR="0052768A">
        <w:rPr>
          <w:sz w:val="24"/>
          <w:szCs w:val="24"/>
        </w:rPr>
        <w:t xml:space="preserve">культура </w:t>
      </w:r>
      <w:r w:rsidR="0052768A" w:rsidRPr="0052768A">
        <w:rPr>
          <w:sz w:val="24"/>
          <w:szCs w:val="24"/>
        </w:rPr>
        <w:t xml:space="preserve">согласно </w:t>
      </w:r>
      <w:proofErr w:type="spellStart"/>
      <w:r w:rsidR="0052768A" w:rsidRPr="0052768A">
        <w:rPr>
          <w:sz w:val="24"/>
          <w:szCs w:val="24"/>
        </w:rPr>
        <w:t>СанПиН</w:t>
      </w:r>
      <w:proofErr w:type="spellEnd"/>
      <w:r w:rsidR="0052768A" w:rsidRPr="0052768A">
        <w:rPr>
          <w:sz w:val="24"/>
          <w:szCs w:val="24"/>
        </w:rPr>
        <w:t xml:space="preserve">, 2.4.2.2821-10 «Санитарно - эпидемиологические требования к условиям и организации обучения в общеобразовательных учреждениях». </w:t>
      </w:r>
    </w:p>
    <w:p w:rsidR="00B96C0E" w:rsidRPr="0010623D" w:rsidRDefault="00B96C0E" w:rsidP="0010623D">
      <w:pPr>
        <w:pStyle w:val="a3"/>
        <w:ind w:left="-284"/>
        <w:jc w:val="both"/>
        <w:rPr>
          <w:color w:val="FF0000"/>
          <w:sz w:val="24"/>
          <w:szCs w:val="24"/>
        </w:rPr>
      </w:pPr>
    </w:p>
    <w:p w:rsidR="00B96C0E" w:rsidRPr="007F47C6" w:rsidRDefault="007F47C6" w:rsidP="007F47C6">
      <w:pPr>
        <w:pStyle w:val="a3"/>
        <w:ind w:left="-284" w:firstLine="683"/>
        <w:jc w:val="both"/>
        <w:rPr>
          <w:sz w:val="24"/>
          <w:szCs w:val="24"/>
        </w:rPr>
      </w:pPr>
      <w:r>
        <w:rPr>
          <w:b/>
          <w:sz w:val="24"/>
          <w:szCs w:val="24"/>
        </w:rPr>
        <w:t>Учебный план</w:t>
      </w:r>
      <w:r w:rsidR="00B96C0E" w:rsidRPr="00BC7B49">
        <w:rPr>
          <w:b/>
          <w:sz w:val="24"/>
          <w:szCs w:val="24"/>
        </w:rPr>
        <w:t xml:space="preserve"> программы начального общего образования </w:t>
      </w:r>
      <w:r>
        <w:rPr>
          <w:sz w:val="24"/>
          <w:szCs w:val="24"/>
        </w:rPr>
        <w:t>ориентирован</w:t>
      </w:r>
      <w:r w:rsidR="00DD2ABB">
        <w:rPr>
          <w:sz w:val="24"/>
          <w:szCs w:val="24"/>
        </w:rPr>
        <w:t>на  вариант</w:t>
      </w:r>
      <w:r w:rsidR="00B96C0E" w:rsidRPr="00BC7B49">
        <w:rPr>
          <w:sz w:val="24"/>
          <w:szCs w:val="24"/>
        </w:rPr>
        <w:t xml:space="preserve"> примерного учебного плана</w:t>
      </w:r>
      <w:proofErr w:type="gramStart"/>
      <w:r w:rsidR="00B96C0E" w:rsidRPr="00BC7B49">
        <w:rPr>
          <w:sz w:val="24"/>
          <w:szCs w:val="24"/>
        </w:rPr>
        <w:t>:</w:t>
      </w:r>
      <w:r w:rsidR="00B96C0E" w:rsidRPr="007F47C6">
        <w:rPr>
          <w:sz w:val="24"/>
          <w:szCs w:val="24"/>
        </w:rPr>
        <w:t>д</w:t>
      </w:r>
      <w:proofErr w:type="gramEnd"/>
      <w:r w:rsidR="00B96C0E" w:rsidRPr="007F47C6">
        <w:rPr>
          <w:sz w:val="24"/>
          <w:szCs w:val="24"/>
        </w:rPr>
        <w:t xml:space="preserve">ля образовательных организаций, в которых обучение ведётся на русском языке (5-дневная учебная </w:t>
      </w:r>
      <w:r w:rsidR="00797E3B" w:rsidRPr="007F47C6">
        <w:rPr>
          <w:sz w:val="24"/>
          <w:szCs w:val="24"/>
        </w:rPr>
        <w:t>неделя)</w:t>
      </w:r>
      <w:r>
        <w:rPr>
          <w:sz w:val="24"/>
          <w:szCs w:val="24"/>
        </w:rPr>
        <w:t>.</w:t>
      </w:r>
    </w:p>
    <w:p w:rsidR="00856625" w:rsidRPr="00814BF2" w:rsidRDefault="00DD2ABB" w:rsidP="00797E3B">
      <w:pPr>
        <w:pStyle w:val="a6"/>
        <w:widowControl w:val="0"/>
        <w:tabs>
          <w:tab w:val="left" w:pos="344"/>
        </w:tabs>
        <w:spacing w:after="0" w:line="240" w:lineRule="auto"/>
        <w:ind w:left="-284" w:firstLine="6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2ABB">
        <w:rPr>
          <w:rFonts w:ascii="Times New Roman" w:hAnsi="Times New Roman" w:cs="Times New Roman"/>
          <w:sz w:val="24"/>
          <w:szCs w:val="24"/>
        </w:rPr>
        <w:t>Данный вариант примерных учебного плана представлен</w:t>
      </w:r>
      <w:r w:rsidR="00B96C0E" w:rsidRPr="00DD2ABB">
        <w:rPr>
          <w:rFonts w:ascii="Times New Roman" w:hAnsi="Times New Roman" w:cs="Times New Roman"/>
          <w:sz w:val="24"/>
          <w:szCs w:val="24"/>
        </w:rPr>
        <w:t xml:space="preserve"> в примерной основной образовательной программе начального общего образования, размещенной на портале «Единое содержание общего образования» (www.edsoo.ru) в разделе «Нормативные документы».</w:t>
      </w:r>
    </w:p>
    <w:p w:rsidR="00B96C0E" w:rsidRDefault="00B96C0E" w:rsidP="00A77115">
      <w:pPr>
        <w:widowControl w:val="0"/>
        <w:tabs>
          <w:tab w:val="left" w:pos="341"/>
        </w:tabs>
        <w:spacing w:after="0" w:line="247" w:lineRule="auto"/>
        <w:ind w:right="114"/>
        <w:rPr>
          <w:color w:val="FF0000"/>
        </w:rPr>
      </w:pPr>
    </w:p>
    <w:p w:rsidR="0010623D" w:rsidRDefault="0010623D" w:rsidP="00A77115">
      <w:pPr>
        <w:widowControl w:val="0"/>
        <w:tabs>
          <w:tab w:val="left" w:pos="341"/>
        </w:tabs>
        <w:spacing w:after="0" w:line="247" w:lineRule="auto"/>
        <w:ind w:right="114"/>
        <w:rPr>
          <w:color w:val="FF0000"/>
        </w:rPr>
      </w:pPr>
    </w:p>
    <w:p w:rsidR="0010623D" w:rsidRDefault="0010623D" w:rsidP="00A77115">
      <w:pPr>
        <w:widowControl w:val="0"/>
        <w:tabs>
          <w:tab w:val="left" w:pos="341"/>
        </w:tabs>
        <w:spacing w:after="0" w:line="247" w:lineRule="auto"/>
        <w:ind w:right="114"/>
        <w:rPr>
          <w:color w:val="FF0000"/>
        </w:rPr>
      </w:pPr>
    </w:p>
    <w:p w:rsidR="0010623D" w:rsidRDefault="0010623D" w:rsidP="00A77115">
      <w:pPr>
        <w:widowControl w:val="0"/>
        <w:tabs>
          <w:tab w:val="left" w:pos="341"/>
        </w:tabs>
        <w:spacing w:after="0" w:line="247" w:lineRule="auto"/>
        <w:ind w:right="114"/>
        <w:rPr>
          <w:color w:val="FF0000"/>
        </w:rPr>
      </w:pPr>
    </w:p>
    <w:p w:rsidR="0010623D" w:rsidRPr="0010623D" w:rsidRDefault="0010623D" w:rsidP="0010623D">
      <w:pPr>
        <w:widowControl w:val="0"/>
        <w:tabs>
          <w:tab w:val="left" w:pos="341"/>
        </w:tabs>
        <w:spacing w:after="0" w:line="247" w:lineRule="auto"/>
        <w:ind w:right="1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623D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:rsidR="0010623D" w:rsidRPr="0010623D" w:rsidRDefault="00FD7360" w:rsidP="0010623D">
      <w:pPr>
        <w:widowControl w:val="0"/>
        <w:tabs>
          <w:tab w:val="left" w:pos="341"/>
        </w:tabs>
        <w:spacing w:after="0" w:line="247" w:lineRule="auto"/>
        <w:ind w:right="1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1-4 классов МОУ «ЦО №14» на 2024-2025</w:t>
      </w:r>
      <w:r w:rsidR="0010623D" w:rsidRPr="0010623D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10623D" w:rsidRPr="0010623D" w:rsidRDefault="0010623D" w:rsidP="0010623D">
      <w:pPr>
        <w:widowControl w:val="0"/>
        <w:tabs>
          <w:tab w:val="left" w:pos="341"/>
        </w:tabs>
        <w:spacing w:after="0" w:line="247" w:lineRule="auto"/>
        <w:ind w:right="1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23D">
        <w:rPr>
          <w:rFonts w:ascii="Times New Roman" w:hAnsi="Times New Roman" w:cs="Times New Roman"/>
          <w:b/>
          <w:bCs/>
          <w:sz w:val="24"/>
          <w:szCs w:val="24"/>
        </w:rPr>
        <w:t>начальное общее образование</w:t>
      </w:r>
    </w:p>
    <w:p w:rsidR="00A77115" w:rsidRPr="00814BF2" w:rsidRDefault="00A77115" w:rsidP="0010623D">
      <w:pPr>
        <w:widowControl w:val="0"/>
        <w:tabs>
          <w:tab w:val="left" w:pos="341"/>
        </w:tabs>
        <w:spacing w:after="0" w:line="247" w:lineRule="auto"/>
        <w:ind w:right="11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pPr w:leftFromText="180" w:rightFromText="180" w:vertAnchor="page" w:horzAnchor="margin" w:tblpXSpec="center" w:tblpY="2826"/>
        <w:tblW w:w="10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8"/>
        <w:gridCol w:w="1944"/>
        <w:gridCol w:w="2948"/>
        <w:gridCol w:w="758"/>
        <w:gridCol w:w="758"/>
        <w:gridCol w:w="758"/>
        <w:gridCol w:w="636"/>
        <w:gridCol w:w="122"/>
        <w:gridCol w:w="576"/>
        <w:gridCol w:w="861"/>
      </w:tblGrid>
      <w:tr w:rsidR="0096040C" w:rsidTr="0096040C">
        <w:trPr>
          <w:trHeight w:val="341"/>
        </w:trPr>
        <w:tc>
          <w:tcPr>
            <w:tcW w:w="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Pr="0096040C" w:rsidRDefault="0096040C" w:rsidP="00A0786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36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96040C" w:rsidP="00A0786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Примерный учебный план начального общего образования</w:t>
            </w:r>
          </w:p>
          <w:p w:rsidR="0096040C" w:rsidRDefault="0096040C" w:rsidP="00A0786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(5-дневная учебная 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>неделя)</w:t>
            </w:r>
            <w:r>
              <w:rPr>
                <w:spacing w:val="-2"/>
                <w:position w:val="4"/>
                <w:sz w:val="24"/>
                <w:szCs w:val="24"/>
                <w:lang w:val="ru-RU"/>
              </w:rPr>
              <w:t>*</w:t>
            </w:r>
          </w:p>
        </w:tc>
      </w:tr>
      <w:tr w:rsidR="0096040C" w:rsidTr="0096040C">
        <w:trPr>
          <w:trHeight w:val="343"/>
        </w:trPr>
        <w:tc>
          <w:tcPr>
            <w:tcW w:w="2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96040C" w:rsidP="00A0786C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96040C" w:rsidRDefault="0096040C" w:rsidP="00A0786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Предметные</w:t>
            </w:r>
            <w:r>
              <w:rPr>
                <w:b/>
                <w:spacing w:val="-2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96040C" w:rsidP="00A0786C">
            <w:pPr>
              <w:pStyle w:val="TableParagraph"/>
              <w:spacing w:before="150" w:line="220" w:lineRule="auto"/>
              <w:ind w:left="135" w:right="43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</w:rPr>
              <w:t>Учебныепредметыклассы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96040C" w:rsidP="00A0786C">
            <w:pPr>
              <w:pStyle w:val="TableParagraph"/>
              <w:spacing w:before="60"/>
              <w:ind w:left="2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96040C" w:rsidP="00A0786C">
            <w:pPr>
              <w:pStyle w:val="TableParagraph"/>
              <w:spacing w:before="60"/>
              <w:ind w:left="254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Количествочасовв</w:t>
            </w:r>
            <w:r>
              <w:rPr>
                <w:b/>
                <w:spacing w:val="-2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96040C" w:rsidP="00A0786C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96040C" w:rsidRDefault="0096040C" w:rsidP="00A0786C">
            <w:pPr>
              <w:pStyle w:val="TableParagraph"/>
              <w:ind w:left="127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</w:rPr>
              <w:t>Всего</w:t>
            </w:r>
            <w:proofErr w:type="spellEnd"/>
          </w:p>
        </w:tc>
      </w:tr>
      <w:tr w:rsidR="0096040C" w:rsidTr="0096040C">
        <w:trPr>
          <w:trHeight w:val="177"/>
        </w:trPr>
        <w:tc>
          <w:tcPr>
            <w:tcW w:w="27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96040C" w:rsidP="00A0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96040C" w:rsidP="00A0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Pr="00B149D6" w:rsidRDefault="0096040C" w:rsidP="00A0786C">
            <w:pPr>
              <w:pStyle w:val="TableParagraph"/>
              <w:spacing w:before="60"/>
              <w:ind w:left="8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Pr="0096040C" w:rsidRDefault="0096040C" w:rsidP="00A0786C">
            <w:pPr>
              <w:pStyle w:val="TableParagraph"/>
              <w:spacing w:before="60"/>
              <w:ind w:left="299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</w:rPr>
              <w:t>II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Pr="00B149D6" w:rsidRDefault="0096040C" w:rsidP="00A0786C">
            <w:pPr>
              <w:pStyle w:val="TableParagraph"/>
              <w:spacing w:before="60"/>
              <w:ind w:left="139" w:right="132"/>
              <w:jc w:val="center"/>
              <w:rPr>
                <w:b/>
                <w:spacing w:val="-5"/>
                <w:sz w:val="24"/>
                <w:szCs w:val="24"/>
                <w:lang w:val="ru-RU"/>
              </w:rPr>
            </w:pPr>
            <w:r w:rsidRPr="0096040C">
              <w:rPr>
                <w:b/>
                <w:spacing w:val="-5"/>
                <w:sz w:val="24"/>
                <w:szCs w:val="24"/>
                <w:lang w:val="ru-RU"/>
              </w:rPr>
              <w:t>II</w:t>
            </w:r>
            <w:r w:rsidR="00B149D6">
              <w:rPr>
                <w:b/>
                <w:spacing w:val="-5"/>
                <w:sz w:val="24"/>
                <w:szCs w:val="24"/>
              </w:rPr>
              <w:t>I</w:t>
            </w:r>
            <w:r w:rsidR="00B149D6">
              <w:rPr>
                <w:b/>
                <w:spacing w:val="-5"/>
                <w:sz w:val="24"/>
                <w:szCs w:val="24"/>
                <w:lang w:val="ru-RU"/>
              </w:rPr>
              <w:t>а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Pr="00B149D6" w:rsidRDefault="0096040C" w:rsidP="00A0786C">
            <w:pPr>
              <w:pStyle w:val="TableParagraph"/>
              <w:spacing w:before="60"/>
              <w:ind w:left="139" w:right="13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</w:rPr>
              <w:t>III</w:t>
            </w:r>
            <w:r w:rsidR="00B149D6">
              <w:rPr>
                <w:b/>
                <w:spacing w:val="-5"/>
                <w:sz w:val="24"/>
                <w:szCs w:val="24"/>
                <w:lang w:val="ru-RU"/>
              </w:rPr>
              <w:t>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96040C" w:rsidP="00A0786C">
            <w:pPr>
              <w:pStyle w:val="TableParagraph"/>
              <w:spacing w:before="60"/>
              <w:ind w:left="139" w:right="1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IV</w:t>
            </w: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96040C" w:rsidP="00A0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40C" w:rsidTr="0096040C">
        <w:trPr>
          <w:trHeight w:val="243"/>
        </w:trPr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96040C" w:rsidP="00A078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96040C" w:rsidP="00A0786C">
            <w:pPr>
              <w:pStyle w:val="TableParagraph"/>
              <w:spacing w:before="68"/>
              <w:ind w:left="112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Обязательная</w:t>
            </w:r>
            <w:r>
              <w:rPr>
                <w:i/>
                <w:spacing w:val="-2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96040C" w:rsidP="00A078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96040C" w:rsidP="00A0786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6040C" w:rsidTr="0096040C">
        <w:trPr>
          <w:trHeight w:val="178"/>
        </w:trPr>
        <w:tc>
          <w:tcPr>
            <w:tcW w:w="2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96040C" w:rsidP="00A0786C">
            <w:pPr>
              <w:pStyle w:val="TableParagraph"/>
              <w:spacing w:before="75" w:line="228" w:lineRule="auto"/>
              <w:ind w:lef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Русский язык и литературное </w:t>
            </w:r>
            <w:r>
              <w:rPr>
                <w:spacing w:val="-2"/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96040C" w:rsidP="00A0786C">
            <w:pPr>
              <w:pStyle w:val="TableParagraph"/>
              <w:spacing w:before="67"/>
              <w:ind w:left="1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Русский</w:t>
            </w:r>
            <w:r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96040C" w:rsidP="00A0786C">
            <w:pPr>
              <w:pStyle w:val="TableParagraph"/>
              <w:spacing w:before="67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96040C" w:rsidP="00A0786C">
            <w:pPr>
              <w:pStyle w:val="TableParagraph"/>
              <w:spacing w:before="67"/>
              <w:ind w:left="3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Pr="00420636" w:rsidRDefault="00420636" w:rsidP="00A0786C">
            <w:pPr>
              <w:pStyle w:val="TableParagraph"/>
              <w:spacing w:before="67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96040C" w:rsidP="00A0786C">
            <w:pPr>
              <w:pStyle w:val="TableParagraph"/>
              <w:spacing w:before="67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96040C" w:rsidP="00A0786C">
            <w:pPr>
              <w:pStyle w:val="TableParagraph"/>
              <w:spacing w:before="67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AE5789" w:rsidP="00A0786C">
            <w:pPr>
              <w:pStyle w:val="TableParagraph"/>
              <w:spacing w:before="67"/>
              <w:ind w:left="139" w:right="13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25</w:t>
            </w:r>
          </w:p>
        </w:tc>
      </w:tr>
      <w:tr w:rsidR="0096040C" w:rsidTr="0096040C">
        <w:trPr>
          <w:trHeight w:val="249"/>
        </w:trPr>
        <w:tc>
          <w:tcPr>
            <w:tcW w:w="27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96040C" w:rsidP="00A0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96040C" w:rsidP="00A0786C">
            <w:pPr>
              <w:pStyle w:val="TableParagraph"/>
              <w:spacing w:before="66"/>
              <w:ind w:left="1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Литературное</w:t>
            </w:r>
            <w:r>
              <w:rPr>
                <w:spacing w:val="-2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96040C" w:rsidP="00A0786C">
            <w:pPr>
              <w:pStyle w:val="TableParagraph"/>
              <w:spacing w:before="66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96040C" w:rsidP="00A0786C">
            <w:pPr>
              <w:pStyle w:val="TableParagraph"/>
              <w:spacing w:before="66"/>
              <w:ind w:left="3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Pr="00420636" w:rsidRDefault="00420636" w:rsidP="00A0786C">
            <w:pPr>
              <w:pStyle w:val="TableParagraph"/>
              <w:spacing w:before="66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96040C" w:rsidP="00A0786C">
            <w:pPr>
              <w:pStyle w:val="TableParagraph"/>
              <w:spacing w:before="66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96040C" w:rsidP="00A0786C">
            <w:pPr>
              <w:pStyle w:val="TableParagraph"/>
              <w:spacing w:before="66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AE5789" w:rsidP="00A0786C">
            <w:pPr>
              <w:pStyle w:val="TableParagraph"/>
              <w:spacing w:before="66"/>
              <w:ind w:left="139" w:right="13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</w:tr>
      <w:tr w:rsidR="0096040C" w:rsidTr="0096040C">
        <w:trPr>
          <w:trHeight w:val="315"/>
        </w:trPr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96040C" w:rsidP="00A0786C">
            <w:pPr>
              <w:pStyle w:val="TableParagraph"/>
              <w:spacing w:before="66"/>
              <w:ind w:left="1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Иностранный</w:t>
            </w:r>
            <w:r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96040C" w:rsidP="00A0786C">
            <w:pPr>
              <w:pStyle w:val="TableParagraph"/>
              <w:spacing w:before="66"/>
              <w:ind w:left="1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Иностранный</w:t>
            </w:r>
            <w:r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96040C" w:rsidP="00A0786C">
            <w:pPr>
              <w:pStyle w:val="TableParagraph"/>
              <w:spacing w:before="66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96040C" w:rsidP="00A0786C">
            <w:pPr>
              <w:pStyle w:val="TableParagraph"/>
              <w:spacing w:before="66"/>
              <w:ind w:left="3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Pr="00420636" w:rsidRDefault="00420636" w:rsidP="00A0786C">
            <w:pPr>
              <w:pStyle w:val="TableParagraph"/>
              <w:spacing w:before="66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96040C" w:rsidP="00A0786C">
            <w:pPr>
              <w:pStyle w:val="TableParagraph"/>
              <w:spacing w:before="66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96040C" w:rsidP="00A0786C">
            <w:pPr>
              <w:pStyle w:val="TableParagraph"/>
              <w:spacing w:before="66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AE5789" w:rsidP="00A0786C">
            <w:pPr>
              <w:pStyle w:val="TableParagraph"/>
              <w:spacing w:before="66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6040C" w:rsidTr="0096040C">
        <w:trPr>
          <w:trHeight w:val="532"/>
        </w:trPr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96040C" w:rsidP="00A0786C">
            <w:pPr>
              <w:pStyle w:val="TableParagraph"/>
              <w:spacing w:before="66"/>
              <w:ind w:left="1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Математикаи</w:t>
            </w:r>
            <w:r>
              <w:rPr>
                <w:spacing w:val="-2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96040C" w:rsidP="00A0786C">
            <w:pPr>
              <w:pStyle w:val="TableParagraph"/>
              <w:spacing w:before="66"/>
              <w:ind w:left="112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96040C" w:rsidP="00A0786C">
            <w:pPr>
              <w:pStyle w:val="TableParagraph"/>
              <w:spacing w:before="66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96040C" w:rsidP="00A0786C">
            <w:pPr>
              <w:pStyle w:val="TableParagraph"/>
              <w:spacing w:before="66"/>
              <w:ind w:left="3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Pr="00420636" w:rsidRDefault="00420636" w:rsidP="00A0786C">
            <w:pPr>
              <w:pStyle w:val="TableParagraph"/>
              <w:spacing w:before="66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96040C" w:rsidP="00A0786C">
            <w:pPr>
              <w:pStyle w:val="TableParagraph"/>
              <w:spacing w:before="66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96040C" w:rsidP="00A0786C">
            <w:pPr>
              <w:pStyle w:val="TableParagraph"/>
              <w:spacing w:before="66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AE5789" w:rsidP="00A0786C">
            <w:pPr>
              <w:pStyle w:val="TableParagraph"/>
              <w:spacing w:before="66"/>
              <w:ind w:left="139" w:right="13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</w:tr>
      <w:tr w:rsidR="0096040C" w:rsidTr="0096040C">
        <w:trPr>
          <w:trHeight w:val="612"/>
        </w:trPr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96040C" w:rsidP="00A0786C">
            <w:pPr>
              <w:pStyle w:val="TableParagraph"/>
              <w:spacing w:before="75" w:line="228" w:lineRule="auto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Обществознание и естествознание (Окружающий мир)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96040C" w:rsidP="00A0786C">
            <w:pPr>
              <w:pStyle w:val="TableParagraph"/>
              <w:spacing w:before="66"/>
              <w:ind w:left="1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Окружающий</w:t>
            </w:r>
            <w:r>
              <w:rPr>
                <w:spacing w:val="-5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96040C" w:rsidP="00A0786C">
            <w:pPr>
              <w:pStyle w:val="TableParagraph"/>
              <w:spacing w:before="66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96040C" w:rsidP="00A0786C">
            <w:pPr>
              <w:pStyle w:val="TableParagraph"/>
              <w:spacing w:before="66"/>
              <w:ind w:left="3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Pr="00420636" w:rsidRDefault="00420636" w:rsidP="00A0786C">
            <w:pPr>
              <w:pStyle w:val="TableParagraph"/>
              <w:spacing w:before="66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96040C" w:rsidP="00A0786C">
            <w:pPr>
              <w:pStyle w:val="TableParagraph"/>
              <w:spacing w:before="66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96040C" w:rsidP="00A0786C">
            <w:pPr>
              <w:pStyle w:val="TableParagraph"/>
              <w:spacing w:before="66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AE5789" w:rsidP="00A0786C">
            <w:pPr>
              <w:pStyle w:val="TableParagraph"/>
              <w:spacing w:before="66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6040C" w:rsidTr="0096040C">
        <w:trPr>
          <w:trHeight w:val="563"/>
        </w:trPr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96040C" w:rsidP="00A0786C">
            <w:pPr>
              <w:pStyle w:val="TableParagraph"/>
              <w:spacing w:before="75" w:line="228" w:lineRule="auto"/>
              <w:ind w:left="112" w:right="5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96040C" w:rsidP="00A0786C">
            <w:pPr>
              <w:pStyle w:val="TableParagraph"/>
              <w:spacing w:before="75" w:line="228" w:lineRule="auto"/>
              <w:ind w:left="111" w:right="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96040C" w:rsidP="00A0786C">
            <w:pPr>
              <w:pStyle w:val="TableParagraph"/>
              <w:spacing w:before="66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96040C" w:rsidP="00A0786C">
            <w:pPr>
              <w:pStyle w:val="TableParagraph"/>
              <w:spacing w:before="66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Pr="00420636" w:rsidRDefault="00420636" w:rsidP="00A0786C">
            <w:pPr>
              <w:pStyle w:val="TableParagraph"/>
              <w:spacing w:before="66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96040C" w:rsidP="00A0786C">
            <w:pPr>
              <w:pStyle w:val="TableParagraph"/>
              <w:spacing w:before="66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96040C" w:rsidP="00A0786C">
            <w:pPr>
              <w:pStyle w:val="TableParagraph"/>
              <w:spacing w:before="66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96040C" w:rsidP="00A0786C">
            <w:pPr>
              <w:pStyle w:val="TableParagraph"/>
              <w:spacing w:before="66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6040C" w:rsidTr="0096040C">
        <w:trPr>
          <w:trHeight w:val="211"/>
        </w:trPr>
        <w:tc>
          <w:tcPr>
            <w:tcW w:w="2702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6040C" w:rsidRDefault="0096040C" w:rsidP="00A0786C">
            <w:pPr>
              <w:pStyle w:val="TableParagraph"/>
              <w:spacing w:before="66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040C" w:rsidRDefault="0096040C" w:rsidP="00A0786C">
            <w:pPr>
              <w:pStyle w:val="TableParagraph"/>
              <w:spacing w:before="66"/>
              <w:ind w:left="1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Изобразительное</w:t>
            </w:r>
            <w:r>
              <w:rPr>
                <w:spacing w:val="-2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96040C" w:rsidP="00A0786C">
            <w:pPr>
              <w:pStyle w:val="TableParagraph"/>
              <w:spacing w:before="66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96040C" w:rsidP="00A0786C">
            <w:pPr>
              <w:pStyle w:val="TableParagraph"/>
              <w:spacing w:before="66"/>
              <w:ind w:left="3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Pr="00420636" w:rsidRDefault="00420636" w:rsidP="00A0786C">
            <w:pPr>
              <w:pStyle w:val="TableParagraph"/>
              <w:spacing w:before="66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96040C" w:rsidP="00A0786C">
            <w:pPr>
              <w:pStyle w:val="TableParagraph"/>
              <w:spacing w:before="66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96040C" w:rsidP="00A0786C">
            <w:pPr>
              <w:pStyle w:val="TableParagraph"/>
              <w:spacing w:before="66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AE5789" w:rsidP="00A0786C">
            <w:pPr>
              <w:pStyle w:val="TableParagraph"/>
              <w:spacing w:before="66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6040C" w:rsidTr="0096040C">
        <w:trPr>
          <w:trHeight w:val="127"/>
        </w:trPr>
        <w:tc>
          <w:tcPr>
            <w:tcW w:w="2702" w:type="dxa"/>
            <w:gridSpan w:val="2"/>
            <w:vMerge/>
            <w:tcBorders>
              <w:right w:val="single" w:sz="4" w:space="0" w:color="000000"/>
            </w:tcBorders>
          </w:tcPr>
          <w:p w:rsidR="0096040C" w:rsidRDefault="0096040C" w:rsidP="00A0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right w:val="single" w:sz="4" w:space="0" w:color="000000"/>
            </w:tcBorders>
          </w:tcPr>
          <w:p w:rsidR="0096040C" w:rsidRDefault="0096040C" w:rsidP="00A0786C">
            <w:pPr>
              <w:pStyle w:val="TableParagraph"/>
              <w:spacing w:before="64"/>
              <w:ind w:left="111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96040C" w:rsidP="00A0786C">
            <w:pPr>
              <w:pStyle w:val="TableParagraph"/>
              <w:spacing w:before="64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96040C" w:rsidP="00A0786C">
            <w:pPr>
              <w:pStyle w:val="TableParagraph"/>
              <w:spacing w:before="64"/>
              <w:ind w:left="3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Pr="00420636" w:rsidRDefault="00420636" w:rsidP="00A0786C">
            <w:pPr>
              <w:pStyle w:val="TableParagraph"/>
              <w:spacing w:before="64"/>
              <w:ind w:lef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96040C" w:rsidP="00A0786C">
            <w:pPr>
              <w:pStyle w:val="TableParagraph"/>
              <w:spacing w:before="64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96040C" w:rsidP="00A0786C">
            <w:pPr>
              <w:pStyle w:val="TableParagraph"/>
              <w:spacing w:before="64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AE5789" w:rsidP="00A0786C">
            <w:pPr>
              <w:pStyle w:val="TableParagraph"/>
              <w:spacing w:before="64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6040C" w:rsidTr="0096040C">
        <w:trPr>
          <w:trHeight w:val="202"/>
        </w:trPr>
        <w:tc>
          <w:tcPr>
            <w:tcW w:w="27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6040C" w:rsidRPr="008873FB" w:rsidRDefault="008873FB" w:rsidP="00A0786C">
            <w:pPr>
              <w:pStyle w:val="TableParagraph"/>
              <w:spacing w:before="64"/>
              <w:ind w:left="111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Труд(т</w:t>
            </w:r>
            <w:proofErr w:type="spellStart"/>
            <w:r w:rsidR="0096040C">
              <w:rPr>
                <w:spacing w:val="-2"/>
                <w:sz w:val="24"/>
                <w:szCs w:val="24"/>
              </w:rPr>
              <w:t>ехнология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>)</w:t>
            </w:r>
          </w:p>
        </w:tc>
        <w:tc>
          <w:tcPr>
            <w:tcW w:w="2948" w:type="dxa"/>
            <w:tcBorders>
              <w:left w:val="single" w:sz="4" w:space="0" w:color="000000"/>
              <w:right w:val="single" w:sz="4" w:space="0" w:color="000000"/>
            </w:tcBorders>
          </w:tcPr>
          <w:p w:rsidR="0096040C" w:rsidRPr="00B149D6" w:rsidRDefault="00B149D6" w:rsidP="00A0786C">
            <w:pPr>
              <w:pStyle w:val="TableParagraph"/>
              <w:spacing w:before="64"/>
              <w:ind w:left="110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Труд (</w:t>
            </w:r>
            <w:proofErr w:type="spellStart"/>
            <w:r>
              <w:rPr>
                <w:spacing w:val="-2"/>
                <w:sz w:val="24"/>
                <w:szCs w:val="24"/>
              </w:rPr>
              <w:t>т</w:t>
            </w:r>
            <w:r w:rsidR="0096040C">
              <w:rPr>
                <w:spacing w:val="-2"/>
                <w:sz w:val="24"/>
                <w:szCs w:val="24"/>
              </w:rPr>
              <w:t>ехнология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>)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96040C" w:rsidP="00A0786C">
            <w:pPr>
              <w:pStyle w:val="TableParagraph"/>
              <w:spacing w:before="64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96040C" w:rsidP="00A0786C">
            <w:pPr>
              <w:pStyle w:val="TableParagraph"/>
              <w:spacing w:before="64"/>
              <w:ind w:left="3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Pr="00420636" w:rsidRDefault="00420636" w:rsidP="00A0786C">
            <w:pPr>
              <w:pStyle w:val="TableParagraph"/>
              <w:spacing w:before="64"/>
              <w:ind w:lef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96040C" w:rsidP="00A0786C">
            <w:pPr>
              <w:pStyle w:val="TableParagraph"/>
              <w:spacing w:before="64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96040C" w:rsidP="00A0786C">
            <w:pPr>
              <w:pStyle w:val="TableParagraph"/>
              <w:spacing w:before="64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0C" w:rsidRDefault="00AE5789" w:rsidP="00A0786C">
            <w:pPr>
              <w:pStyle w:val="TableParagraph"/>
              <w:spacing w:before="64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6040C" w:rsidTr="0096040C">
        <w:trPr>
          <w:trHeight w:val="136"/>
        </w:trPr>
        <w:tc>
          <w:tcPr>
            <w:tcW w:w="2702" w:type="dxa"/>
            <w:gridSpan w:val="2"/>
          </w:tcPr>
          <w:p w:rsidR="0096040C" w:rsidRDefault="0096040C" w:rsidP="00A0786C">
            <w:pPr>
              <w:pStyle w:val="TableParagraph"/>
              <w:spacing w:before="66"/>
              <w:ind w:lef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Физическая</w:t>
            </w:r>
            <w:r>
              <w:rPr>
                <w:spacing w:val="-2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948" w:type="dxa"/>
          </w:tcPr>
          <w:p w:rsidR="0096040C" w:rsidRDefault="0096040C" w:rsidP="00A0786C">
            <w:pPr>
              <w:pStyle w:val="TableParagraph"/>
              <w:spacing w:before="66"/>
              <w:ind w:lef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Физическая</w:t>
            </w:r>
            <w:r>
              <w:rPr>
                <w:spacing w:val="-2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58" w:type="dxa"/>
          </w:tcPr>
          <w:p w:rsidR="0096040C" w:rsidRDefault="0096040C" w:rsidP="00A0786C">
            <w:pPr>
              <w:pStyle w:val="TableParagraph"/>
              <w:spacing w:before="66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8" w:type="dxa"/>
          </w:tcPr>
          <w:p w:rsidR="0096040C" w:rsidRDefault="0096040C" w:rsidP="00A0786C">
            <w:pPr>
              <w:pStyle w:val="TableParagraph"/>
              <w:spacing w:before="66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8" w:type="dxa"/>
          </w:tcPr>
          <w:p w:rsidR="0096040C" w:rsidRPr="00420636" w:rsidRDefault="00420636" w:rsidP="00A0786C">
            <w:pPr>
              <w:pStyle w:val="TableParagraph"/>
              <w:spacing w:before="66"/>
              <w:ind w:lef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36" w:type="dxa"/>
          </w:tcPr>
          <w:p w:rsidR="0096040C" w:rsidRDefault="0096040C" w:rsidP="00A0786C">
            <w:pPr>
              <w:pStyle w:val="TableParagraph"/>
              <w:spacing w:before="66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2"/>
          </w:tcPr>
          <w:p w:rsidR="0096040C" w:rsidRDefault="0096040C" w:rsidP="00A0786C">
            <w:pPr>
              <w:pStyle w:val="TableParagraph"/>
              <w:spacing w:before="66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96040C" w:rsidRDefault="00AE5789" w:rsidP="00A0786C">
            <w:pPr>
              <w:pStyle w:val="TableParagraph"/>
              <w:spacing w:before="66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6040C" w:rsidTr="0096040C">
        <w:trPr>
          <w:trHeight w:val="358"/>
        </w:trPr>
        <w:tc>
          <w:tcPr>
            <w:tcW w:w="5650" w:type="dxa"/>
            <w:gridSpan w:val="3"/>
          </w:tcPr>
          <w:p w:rsidR="0096040C" w:rsidRDefault="0096040C" w:rsidP="00A0786C">
            <w:pPr>
              <w:pStyle w:val="TableParagraph"/>
              <w:spacing w:before="66"/>
              <w:ind w:left="113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58" w:type="dxa"/>
          </w:tcPr>
          <w:p w:rsidR="0096040C" w:rsidRDefault="0096040C" w:rsidP="00A0786C">
            <w:pPr>
              <w:pStyle w:val="TableParagraph"/>
              <w:spacing w:before="66"/>
              <w:ind w:left="27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758" w:type="dxa"/>
          </w:tcPr>
          <w:p w:rsidR="0096040C" w:rsidRDefault="0096040C" w:rsidP="00A0786C">
            <w:pPr>
              <w:pStyle w:val="TableParagraph"/>
              <w:spacing w:before="66"/>
              <w:ind w:left="139" w:right="13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758" w:type="dxa"/>
          </w:tcPr>
          <w:p w:rsidR="0096040C" w:rsidRPr="00420636" w:rsidRDefault="00420636" w:rsidP="00A0786C">
            <w:pPr>
              <w:pStyle w:val="TableParagraph"/>
              <w:spacing w:before="66"/>
              <w:ind w:left="139" w:right="132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22</w:t>
            </w:r>
          </w:p>
        </w:tc>
        <w:tc>
          <w:tcPr>
            <w:tcW w:w="636" w:type="dxa"/>
          </w:tcPr>
          <w:p w:rsidR="0096040C" w:rsidRDefault="0096040C" w:rsidP="00A0786C">
            <w:pPr>
              <w:pStyle w:val="TableParagraph"/>
              <w:spacing w:before="66"/>
              <w:ind w:left="139" w:right="13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698" w:type="dxa"/>
            <w:gridSpan w:val="2"/>
          </w:tcPr>
          <w:p w:rsidR="0096040C" w:rsidRDefault="0096040C" w:rsidP="00A0786C">
            <w:pPr>
              <w:pStyle w:val="TableParagraph"/>
              <w:spacing w:before="66"/>
              <w:ind w:left="139" w:right="13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861" w:type="dxa"/>
          </w:tcPr>
          <w:p w:rsidR="0096040C" w:rsidRDefault="00AE5789" w:rsidP="00A0786C">
            <w:pPr>
              <w:pStyle w:val="TableParagraph"/>
              <w:spacing w:before="66"/>
              <w:ind w:left="139" w:right="13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109</w:t>
            </w:r>
          </w:p>
        </w:tc>
      </w:tr>
      <w:tr w:rsidR="0096040C" w:rsidTr="0096040C">
        <w:trPr>
          <w:trHeight w:val="388"/>
        </w:trPr>
        <w:tc>
          <w:tcPr>
            <w:tcW w:w="5650" w:type="dxa"/>
            <w:gridSpan w:val="3"/>
          </w:tcPr>
          <w:p w:rsidR="0096040C" w:rsidRDefault="0096040C" w:rsidP="00A0786C">
            <w:pPr>
              <w:pStyle w:val="TableParagraph"/>
              <w:rPr>
                <w:i/>
                <w:spacing w:val="2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Часть, формируемая участниками</w:t>
            </w:r>
          </w:p>
          <w:p w:rsidR="0096040C" w:rsidRDefault="0096040C" w:rsidP="00A0786C">
            <w:pPr>
              <w:pStyle w:val="TableParagraph"/>
              <w:rPr>
                <w:i/>
                <w:spacing w:val="-2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образовательных </w:t>
            </w:r>
            <w:r>
              <w:rPr>
                <w:i/>
                <w:spacing w:val="-2"/>
                <w:sz w:val="24"/>
                <w:szCs w:val="24"/>
                <w:lang w:val="ru-RU"/>
              </w:rPr>
              <w:t xml:space="preserve">отношений </w:t>
            </w:r>
          </w:p>
          <w:p w:rsidR="0096040C" w:rsidRPr="00256E63" w:rsidRDefault="00021A71" w:rsidP="00A0786C">
            <w:pPr>
              <w:pStyle w:val="TableParagraph"/>
              <w:rPr>
                <w:b/>
                <w:i/>
                <w:spacing w:val="-2"/>
                <w:sz w:val="24"/>
                <w:szCs w:val="24"/>
                <w:lang w:val="ru-RU"/>
              </w:rPr>
            </w:pPr>
            <w:r>
              <w:rPr>
                <w:b/>
                <w:i/>
                <w:spacing w:val="-2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758" w:type="dxa"/>
          </w:tcPr>
          <w:p w:rsidR="0096040C" w:rsidRDefault="0096040C" w:rsidP="00A0786C">
            <w:pPr>
              <w:pStyle w:val="TableParagraph"/>
              <w:spacing w:before="61"/>
              <w:ind w:left="8"/>
              <w:jc w:val="center"/>
              <w:rPr>
                <w:sz w:val="24"/>
                <w:szCs w:val="24"/>
                <w:lang w:val="ru-RU"/>
              </w:rPr>
            </w:pPr>
          </w:p>
          <w:p w:rsidR="0096040C" w:rsidRDefault="0096040C" w:rsidP="00A0786C">
            <w:pPr>
              <w:pStyle w:val="TableParagraph"/>
              <w:spacing w:before="61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96040C" w:rsidRDefault="0096040C" w:rsidP="00A0786C">
            <w:pPr>
              <w:pStyle w:val="TableParagraph"/>
              <w:spacing w:before="61"/>
              <w:ind w:left="7"/>
              <w:jc w:val="center"/>
              <w:rPr>
                <w:sz w:val="24"/>
                <w:szCs w:val="24"/>
                <w:lang w:val="ru-RU"/>
              </w:rPr>
            </w:pPr>
          </w:p>
          <w:p w:rsidR="0096040C" w:rsidRDefault="0096040C" w:rsidP="00A0786C">
            <w:pPr>
              <w:pStyle w:val="TableParagraph"/>
              <w:spacing w:before="61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420636" w:rsidRDefault="00420636" w:rsidP="00420636">
            <w:pPr>
              <w:pStyle w:val="TableParagraph"/>
              <w:spacing w:before="61"/>
              <w:ind w:left="8"/>
              <w:jc w:val="center"/>
              <w:rPr>
                <w:sz w:val="24"/>
                <w:szCs w:val="24"/>
              </w:rPr>
            </w:pPr>
          </w:p>
          <w:p w:rsidR="0096040C" w:rsidRPr="00420636" w:rsidRDefault="00420636" w:rsidP="00420636">
            <w:pPr>
              <w:pStyle w:val="TableParagraph"/>
              <w:spacing w:before="61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420636">
              <w:rPr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96040C" w:rsidRDefault="0096040C" w:rsidP="00A0786C">
            <w:pPr>
              <w:pStyle w:val="TableParagraph"/>
              <w:spacing w:before="61"/>
              <w:ind w:left="6"/>
              <w:jc w:val="center"/>
              <w:rPr>
                <w:sz w:val="24"/>
                <w:szCs w:val="24"/>
                <w:lang w:val="ru-RU"/>
              </w:rPr>
            </w:pPr>
          </w:p>
          <w:p w:rsidR="0096040C" w:rsidRDefault="0096040C" w:rsidP="00A0786C">
            <w:pPr>
              <w:pStyle w:val="TableParagraph"/>
              <w:spacing w:before="61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8" w:type="dxa"/>
            <w:gridSpan w:val="2"/>
          </w:tcPr>
          <w:p w:rsidR="0096040C" w:rsidRDefault="0096040C" w:rsidP="00A0786C">
            <w:pPr>
              <w:pStyle w:val="TableParagraph"/>
              <w:spacing w:before="61"/>
              <w:ind w:left="5"/>
              <w:jc w:val="center"/>
              <w:rPr>
                <w:sz w:val="24"/>
                <w:szCs w:val="24"/>
                <w:lang w:val="ru-RU"/>
              </w:rPr>
            </w:pPr>
          </w:p>
          <w:p w:rsidR="0096040C" w:rsidRDefault="0096040C" w:rsidP="00A0786C">
            <w:pPr>
              <w:pStyle w:val="TableParagraph"/>
              <w:spacing w:before="61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96040C" w:rsidRDefault="0096040C" w:rsidP="00A0786C">
            <w:pPr>
              <w:pStyle w:val="TableParagraph"/>
              <w:spacing w:before="61"/>
              <w:ind w:left="5"/>
              <w:jc w:val="center"/>
              <w:rPr>
                <w:sz w:val="24"/>
                <w:szCs w:val="24"/>
                <w:lang w:val="ru-RU"/>
              </w:rPr>
            </w:pPr>
          </w:p>
          <w:p w:rsidR="0096040C" w:rsidRDefault="00AE5789" w:rsidP="00A0786C">
            <w:pPr>
              <w:pStyle w:val="TableParagraph"/>
              <w:spacing w:before="61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6040C" w:rsidTr="0096040C">
        <w:trPr>
          <w:trHeight w:val="254"/>
        </w:trPr>
        <w:tc>
          <w:tcPr>
            <w:tcW w:w="5650" w:type="dxa"/>
            <w:gridSpan w:val="3"/>
          </w:tcPr>
          <w:p w:rsidR="0096040C" w:rsidRDefault="0096040C" w:rsidP="00A0786C">
            <w:pPr>
              <w:pStyle w:val="TableParagraph"/>
              <w:spacing w:before="66"/>
              <w:ind w:left="1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Учебные</w:t>
            </w:r>
            <w:r>
              <w:rPr>
                <w:spacing w:val="-2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758" w:type="dxa"/>
          </w:tcPr>
          <w:p w:rsidR="0096040C" w:rsidRDefault="0096040C" w:rsidP="00A0786C">
            <w:pPr>
              <w:pStyle w:val="TableParagraph"/>
              <w:spacing w:before="66"/>
              <w:ind w:left="27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758" w:type="dxa"/>
          </w:tcPr>
          <w:p w:rsidR="0096040C" w:rsidRDefault="0096040C" w:rsidP="00A0786C">
            <w:pPr>
              <w:pStyle w:val="TableParagraph"/>
              <w:spacing w:before="66"/>
              <w:ind w:left="139" w:right="13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758" w:type="dxa"/>
          </w:tcPr>
          <w:p w:rsidR="0096040C" w:rsidRPr="00420636" w:rsidRDefault="00420636" w:rsidP="00A0786C">
            <w:pPr>
              <w:pStyle w:val="TableParagraph"/>
              <w:spacing w:before="66"/>
              <w:ind w:left="139" w:right="134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34</w:t>
            </w:r>
          </w:p>
        </w:tc>
        <w:tc>
          <w:tcPr>
            <w:tcW w:w="636" w:type="dxa"/>
          </w:tcPr>
          <w:p w:rsidR="0096040C" w:rsidRDefault="0096040C" w:rsidP="00A0786C">
            <w:pPr>
              <w:pStyle w:val="TableParagraph"/>
              <w:spacing w:before="66"/>
              <w:ind w:left="139" w:right="13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698" w:type="dxa"/>
            <w:gridSpan w:val="2"/>
          </w:tcPr>
          <w:p w:rsidR="0096040C" w:rsidRDefault="0096040C" w:rsidP="00A0786C">
            <w:pPr>
              <w:pStyle w:val="TableParagraph"/>
              <w:spacing w:before="66"/>
              <w:ind w:left="139" w:right="13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861" w:type="dxa"/>
          </w:tcPr>
          <w:p w:rsidR="0096040C" w:rsidRDefault="00AE5789" w:rsidP="00A0786C">
            <w:pPr>
              <w:pStyle w:val="TableParagraph"/>
              <w:spacing w:before="66"/>
              <w:ind w:left="139" w:right="13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169</w:t>
            </w:r>
          </w:p>
        </w:tc>
      </w:tr>
      <w:tr w:rsidR="0096040C" w:rsidTr="0096040C">
        <w:trPr>
          <w:trHeight w:val="330"/>
        </w:trPr>
        <w:tc>
          <w:tcPr>
            <w:tcW w:w="5650" w:type="dxa"/>
            <w:gridSpan w:val="3"/>
          </w:tcPr>
          <w:p w:rsidR="0096040C" w:rsidRDefault="0096040C" w:rsidP="00A0786C">
            <w:pPr>
              <w:pStyle w:val="TableParagraph"/>
              <w:spacing w:before="66"/>
              <w:ind w:left="1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Всего</w:t>
            </w:r>
            <w:r>
              <w:rPr>
                <w:spacing w:val="-2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758" w:type="dxa"/>
          </w:tcPr>
          <w:p w:rsidR="0096040C" w:rsidRDefault="0096040C" w:rsidP="00A0786C">
            <w:pPr>
              <w:pStyle w:val="TableParagraph"/>
              <w:spacing w:before="66"/>
              <w:ind w:left="21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693</w:t>
            </w:r>
          </w:p>
        </w:tc>
        <w:tc>
          <w:tcPr>
            <w:tcW w:w="758" w:type="dxa"/>
          </w:tcPr>
          <w:p w:rsidR="0096040C" w:rsidRDefault="0096040C" w:rsidP="00A0786C">
            <w:pPr>
              <w:pStyle w:val="TableParagraph"/>
              <w:spacing w:before="66"/>
              <w:ind w:left="139" w:right="13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782</w:t>
            </w:r>
          </w:p>
        </w:tc>
        <w:tc>
          <w:tcPr>
            <w:tcW w:w="758" w:type="dxa"/>
          </w:tcPr>
          <w:p w:rsidR="0096040C" w:rsidRPr="00420636" w:rsidRDefault="00420636" w:rsidP="00A0786C">
            <w:pPr>
              <w:pStyle w:val="TableParagraph"/>
              <w:spacing w:before="66"/>
              <w:ind w:left="139" w:right="134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782</w:t>
            </w:r>
          </w:p>
        </w:tc>
        <w:tc>
          <w:tcPr>
            <w:tcW w:w="636" w:type="dxa"/>
          </w:tcPr>
          <w:p w:rsidR="0096040C" w:rsidRDefault="0096040C" w:rsidP="00A0786C">
            <w:pPr>
              <w:pStyle w:val="TableParagraph"/>
              <w:spacing w:before="66"/>
              <w:ind w:left="139" w:right="13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782</w:t>
            </w:r>
          </w:p>
        </w:tc>
        <w:tc>
          <w:tcPr>
            <w:tcW w:w="698" w:type="dxa"/>
            <w:gridSpan w:val="2"/>
          </w:tcPr>
          <w:p w:rsidR="0096040C" w:rsidRDefault="0096040C" w:rsidP="00A0786C">
            <w:pPr>
              <w:pStyle w:val="TableParagraph"/>
              <w:spacing w:before="66"/>
              <w:ind w:left="139" w:right="13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782</w:t>
            </w:r>
          </w:p>
        </w:tc>
        <w:tc>
          <w:tcPr>
            <w:tcW w:w="861" w:type="dxa"/>
          </w:tcPr>
          <w:p w:rsidR="0096040C" w:rsidRDefault="00AE5789" w:rsidP="00A0786C">
            <w:pPr>
              <w:pStyle w:val="TableParagraph"/>
              <w:spacing w:before="66"/>
              <w:ind w:left="139" w:right="136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3821</w:t>
            </w:r>
          </w:p>
        </w:tc>
      </w:tr>
      <w:tr w:rsidR="0096040C" w:rsidTr="0096040C">
        <w:trPr>
          <w:trHeight w:val="358"/>
        </w:trPr>
        <w:tc>
          <w:tcPr>
            <w:tcW w:w="5650" w:type="dxa"/>
            <w:gridSpan w:val="3"/>
          </w:tcPr>
          <w:p w:rsidR="0096040C" w:rsidRDefault="0096040C" w:rsidP="00A0786C">
            <w:pPr>
              <w:pStyle w:val="TableParagraph"/>
              <w:spacing w:before="44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Рекомендуемая недельная нагрузка при 5-дневной учебной </w:t>
            </w:r>
            <w:r>
              <w:rPr>
                <w:spacing w:val="-2"/>
                <w:sz w:val="24"/>
                <w:szCs w:val="24"/>
                <w:lang w:val="ru-RU"/>
              </w:rPr>
              <w:t>неделе</w:t>
            </w:r>
          </w:p>
        </w:tc>
        <w:tc>
          <w:tcPr>
            <w:tcW w:w="758" w:type="dxa"/>
          </w:tcPr>
          <w:p w:rsidR="0096040C" w:rsidRDefault="0096040C" w:rsidP="00A0786C">
            <w:pPr>
              <w:pStyle w:val="TableParagraph"/>
              <w:spacing w:before="44"/>
              <w:ind w:left="26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758" w:type="dxa"/>
          </w:tcPr>
          <w:p w:rsidR="0096040C" w:rsidRDefault="0096040C" w:rsidP="00A0786C">
            <w:pPr>
              <w:pStyle w:val="TableParagraph"/>
              <w:spacing w:before="44"/>
              <w:ind w:left="139" w:right="13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758" w:type="dxa"/>
          </w:tcPr>
          <w:p w:rsidR="0096040C" w:rsidRPr="00420636" w:rsidRDefault="00420636" w:rsidP="00A0786C">
            <w:pPr>
              <w:pStyle w:val="TableParagraph"/>
              <w:spacing w:before="44"/>
              <w:ind w:left="139" w:right="135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23</w:t>
            </w:r>
          </w:p>
        </w:tc>
        <w:tc>
          <w:tcPr>
            <w:tcW w:w="636" w:type="dxa"/>
          </w:tcPr>
          <w:p w:rsidR="0096040C" w:rsidRDefault="0096040C" w:rsidP="00A0786C">
            <w:pPr>
              <w:pStyle w:val="TableParagraph"/>
              <w:spacing w:before="44"/>
              <w:ind w:left="139" w:right="13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698" w:type="dxa"/>
            <w:gridSpan w:val="2"/>
          </w:tcPr>
          <w:p w:rsidR="0096040C" w:rsidRDefault="0096040C" w:rsidP="00A0786C">
            <w:pPr>
              <w:pStyle w:val="TableParagraph"/>
              <w:spacing w:before="44"/>
              <w:ind w:left="139" w:right="13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861" w:type="dxa"/>
          </w:tcPr>
          <w:p w:rsidR="0096040C" w:rsidRDefault="00AE5789" w:rsidP="00A0786C">
            <w:pPr>
              <w:pStyle w:val="TableParagraph"/>
              <w:spacing w:before="44"/>
              <w:ind w:left="139" w:right="13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113</w:t>
            </w:r>
          </w:p>
        </w:tc>
      </w:tr>
      <w:tr w:rsidR="0096040C" w:rsidTr="0096040C">
        <w:trPr>
          <w:trHeight w:val="358"/>
        </w:trPr>
        <w:tc>
          <w:tcPr>
            <w:tcW w:w="5650" w:type="dxa"/>
            <w:gridSpan w:val="3"/>
          </w:tcPr>
          <w:p w:rsidR="0096040C" w:rsidRDefault="0096040C" w:rsidP="00A0786C">
            <w:pPr>
              <w:pStyle w:val="TableParagraph"/>
              <w:spacing w:before="52" w:line="228" w:lineRule="auto"/>
              <w:ind w:left="111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Максимально допустимая недельная нагрузка, предусмотренная </w:t>
            </w:r>
            <w:r>
              <w:rPr>
                <w:sz w:val="24"/>
                <w:szCs w:val="24"/>
                <w:lang w:val="ru-RU"/>
              </w:rPr>
              <w:t xml:space="preserve">действующими санитарными правилами и гигиеническими </w:t>
            </w:r>
            <w:r>
              <w:rPr>
                <w:spacing w:val="-2"/>
                <w:sz w:val="24"/>
                <w:szCs w:val="24"/>
                <w:lang w:val="ru-RU"/>
              </w:rPr>
              <w:t>нормативами</w:t>
            </w:r>
          </w:p>
        </w:tc>
        <w:tc>
          <w:tcPr>
            <w:tcW w:w="758" w:type="dxa"/>
          </w:tcPr>
          <w:p w:rsidR="0096040C" w:rsidRDefault="0096040C" w:rsidP="00A0786C">
            <w:pPr>
              <w:pStyle w:val="TableParagraph"/>
              <w:spacing w:before="44"/>
              <w:ind w:left="26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758" w:type="dxa"/>
          </w:tcPr>
          <w:p w:rsidR="0096040C" w:rsidRDefault="0096040C" w:rsidP="00A0786C">
            <w:pPr>
              <w:pStyle w:val="TableParagraph"/>
              <w:spacing w:before="44"/>
              <w:ind w:left="139" w:right="13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758" w:type="dxa"/>
          </w:tcPr>
          <w:p w:rsidR="0096040C" w:rsidRPr="00420636" w:rsidRDefault="00420636" w:rsidP="00A0786C">
            <w:pPr>
              <w:pStyle w:val="TableParagraph"/>
              <w:spacing w:before="44"/>
              <w:ind w:left="139" w:right="135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23</w:t>
            </w:r>
          </w:p>
        </w:tc>
        <w:tc>
          <w:tcPr>
            <w:tcW w:w="636" w:type="dxa"/>
          </w:tcPr>
          <w:p w:rsidR="0096040C" w:rsidRDefault="0096040C" w:rsidP="00A0786C">
            <w:pPr>
              <w:pStyle w:val="TableParagraph"/>
              <w:spacing w:before="44"/>
              <w:ind w:left="139" w:right="13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698" w:type="dxa"/>
            <w:gridSpan w:val="2"/>
          </w:tcPr>
          <w:p w:rsidR="0096040C" w:rsidRDefault="0096040C" w:rsidP="00A0786C">
            <w:pPr>
              <w:pStyle w:val="TableParagraph"/>
              <w:spacing w:before="44"/>
              <w:ind w:left="139" w:right="13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861" w:type="dxa"/>
          </w:tcPr>
          <w:p w:rsidR="0096040C" w:rsidRDefault="00AE5789" w:rsidP="00A0786C">
            <w:pPr>
              <w:pStyle w:val="TableParagraph"/>
              <w:spacing w:before="44"/>
              <w:ind w:left="139" w:right="13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113</w:t>
            </w:r>
          </w:p>
        </w:tc>
      </w:tr>
    </w:tbl>
    <w:p w:rsidR="00785638" w:rsidRDefault="00785638" w:rsidP="00814BF2">
      <w:pPr>
        <w:rPr>
          <w:color w:val="FF0000"/>
        </w:rPr>
      </w:pPr>
    </w:p>
    <w:p w:rsidR="00785638" w:rsidRPr="0010623D" w:rsidRDefault="00785638" w:rsidP="00814BF2"/>
    <w:p w:rsidR="00785638" w:rsidRDefault="00785638" w:rsidP="00814BF2">
      <w:pPr>
        <w:rPr>
          <w:color w:val="FF0000"/>
        </w:rPr>
      </w:pPr>
    </w:p>
    <w:p w:rsidR="00DF27CC" w:rsidRDefault="00DF27CC" w:rsidP="00814BF2">
      <w:pPr>
        <w:rPr>
          <w:color w:val="FF0000"/>
        </w:rPr>
      </w:pPr>
    </w:p>
    <w:p w:rsidR="00C1179A" w:rsidRDefault="00C1179A" w:rsidP="00797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179A" w:rsidRPr="00C1179A" w:rsidRDefault="00C1179A" w:rsidP="0010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179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 вне</w:t>
      </w:r>
      <w:r w:rsidR="00640555">
        <w:rPr>
          <w:rFonts w:ascii="Times New Roman" w:eastAsia="Times New Roman" w:hAnsi="Times New Roman" w:cs="Times New Roman"/>
          <w:b/>
          <w:sz w:val="24"/>
          <w:szCs w:val="24"/>
        </w:rPr>
        <w:t>урочной деятельности НОО на 2024-2025</w:t>
      </w:r>
      <w:r w:rsidRPr="00C1179A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0B6738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Pr="00C1179A">
        <w:rPr>
          <w:rFonts w:ascii="Times New Roman" w:eastAsia="Times New Roman" w:hAnsi="Times New Roman" w:cs="Times New Roman"/>
          <w:b/>
          <w:sz w:val="24"/>
          <w:szCs w:val="24"/>
        </w:rPr>
        <w:t>.г.</w:t>
      </w:r>
    </w:p>
    <w:p w:rsidR="00C1179A" w:rsidRPr="00C1179A" w:rsidRDefault="00C1179A" w:rsidP="00C117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914" w:type="dxa"/>
        <w:tblInd w:w="125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000"/>
      </w:tblPr>
      <w:tblGrid>
        <w:gridCol w:w="2251"/>
        <w:gridCol w:w="2127"/>
        <w:gridCol w:w="1701"/>
        <w:gridCol w:w="567"/>
        <w:gridCol w:w="567"/>
        <w:gridCol w:w="567"/>
        <w:gridCol w:w="567"/>
        <w:gridCol w:w="567"/>
      </w:tblGrid>
      <w:tr w:rsidR="00C1179A" w:rsidRPr="00C1179A" w:rsidTr="00B41ED4">
        <w:trPr>
          <w:cantSplit/>
          <w:trHeight w:val="374"/>
          <w:tblHeader/>
        </w:trPr>
        <w:tc>
          <w:tcPr>
            <w:tcW w:w="2251" w:type="dxa"/>
            <w:vMerge w:val="restart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11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Направления</w:t>
            </w:r>
            <w:proofErr w:type="spellEnd"/>
          </w:p>
        </w:tc>
        <w:tc>
          <w:tcPr>
            <w:tcW w:w="2127" w:type="dxa"/>
            <w:vMerge w:val="restart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11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Названия</w:t>
            </w:r>
            <w:proofErr w:type="spellEnd"/>
          </w:p>
        </w:tc>
        <w:tc>
          <w:tcPr>
            <w:tcW w:w="1701" w:type="dxa"/>
            <w:vMerge w:val="restart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11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Формыорганизации</w:t>
            </w:r>
            <w:proofErr w:type="spellEnd"/>
          </w:p>
        </w:tc>
        <w:tc>
          <w:tcPr>
            <w:tcW w:w="567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4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11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Количествочасов</w:t>
            </w:r>
            <w:proofErr w:type="spellEnd"/>
            <w:r w:rsidRPr="00C11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C11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неделю</w:t>
            </w:r>
            <w:proofErr w:type="spellEnd"/>
          </w:p>
        </w:tc>
      </w:tr>
      <w:tr w:rsidR="00C1179A" w:rsidRPr="00C1179A" w:rsidTr="00B41ED4">
        <w:trPr>
          <w:cantSplit/>
          <w:trHeight w:val="652"/>
          <w:tblHeader/>
        </w:trPr>
        <w:tc>
          <w:tcPr>
            <w:tcW w:w="2251" w:type="dxa"/>
            <w:vMerge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7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1а </w:t>
            </w:r>
          </w:p>
        </w:tc>
        <w:tc>
          <w:tcPr>
            <w:tcW w:w="567" w:type="dxa"/>
          </w:tcPr>
          <w:p w:rsidR="00C1179A" w:rsidRPr="00C1179A" w:rsidRDefault="00EC4F32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567" w:type="dxa"/>
          </w:tcPr>
          <w:p w:rsidR="00C1179A" w:rsidRPr="00C1179A" w:rsidRDefault="00EC4F32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567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EC4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C117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C1179A" w:rsidRPr="00C1179A" w:rsidTr="00B41ED4">
        <w:trPr>
          <w:cantSplit/>
          <w:trHeight w:val="376"/>
          <w:tblHeader/>
        </w:trPr>
        <w:tc>
          <w:tcPr>
            <w:tcW w:w="2251" w:type="dxa"/>
            <w:vMerge w:val="restart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C117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Спортивно-оздоровительнаядеятельность</w:t>
            </w:r>
            <w:proofErr w:type="spellEnd"/>
          </w:p>
        </w:tc>
        <w:tc>
          <w:tcPr>
            <w:tcW w:w="2127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1179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«Шахматы в школе»</w:t>
            </w:r>
          </w:p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117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(Региональный проект)</w:t>
            </w:r>
          </w:p>
        </w:tc>
        <w:tc>
          <w:tcPr>
            <w:tcW w:w="1701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17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Клуб</w:t>
            </w:r>
          </w:p>
        </w:tc>
        <w:tc>
          <w:tcPr>
            <w:tcW w:w="567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17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C1179A" w:rsidRPr="00C145C0" w:rsidRDefault="00C145C0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17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C1179A" w:rsidRPr="00C1179A" w:rsidTr="00B41ED4">
        <w:trPr>
          <w:cantSplit/>
          <w:trHeight w:val="376"/>
          <w:tblHeader/>
        </w:trPr>
        <w:tc>
          <w:tcPr>
            <w:tcW w:w="2251" w:type="dxa"/>
            <w:vMerge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1179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«</w:t>
            </w:r>
            <w:r w:rsidR="004E0AE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Спортивные </w:t>
            </w:r>
            <w:r w:rsidRPr="00C1179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игры</w:t>
            </w:r>
            <w:r w:rsidRPr="00C1179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»</w:t>
            </w:r>
          </w:p>
        </w:tc>
        <w:tc>
          <w:tcPr>
            <w:tcW w:w="1701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117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Игровой </w:t>
            </w:r>
            <w:proofErr w:type="spellStart"/>
            <w:r w:rsidRPr="00C117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клуб</w:t>
            </w:r>
            <w:proofErr w:type="spellEnd"/>
          </w:p>
        </w:tc>
        <w:tc>
          <w:tcPr>
            <w:tcW w:w="567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117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</w:p>
        </w:tc>
      </w:tr>
      <w:tr w:rsidR="00C1179A" w:rsidRPr="00C1179A" w:rsidTr="00B41ED4">
        <w:trPr>
          <w:cantSplit/>
          <w:trHeight w:val="1163"/>
          <w:tblHeader/>
        </w:trPr>
        <w:tc>
          <w:tcPr>
            <w:tcW w:w="2251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C117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Проектно-исследовательскаядеятельность</w:t>
            </w:r>
            <w:proofErr w:type="spellEnd"/>
          </w:p>
        </w:tc>
        <w:tc>
          <w:tcPr>
            <w:tcW w:w="2127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17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«Люби и знай свой отчий край»</w:t>
            </w:r>
            <w:r w:rsidRPr="00C117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(Региональный проект)</w:t>
            </w:r>
          </w:p>
        </w:tc>
        <w:tc>
          <w:tcPr>
            <w:tcW w:w="1701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C117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Экскурсии</w:t>
            </w:r>
            <w:proofErr w:type="spellEnd"/>
            <w:r w:rsidRPr="00C117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br/>
            </w:r>
            <w:proofErr w:type="spellStart"/>
            <w:r w:rsidRPr="00C117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Проект</w:t>
            </w:r>
            <w:proofErr w:type="spellEnd"/>
            <w:r w:rsidRPr="00C117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br/>
            </w:r>
          </w:p>
        </w:tc>
        <w:tc>
          <w:tcPr>
            <w:tcW w:w="567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17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17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117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117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17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C1179A" w:rsidRPr="00C1179A" w:rsidTr="00B41ED4">
        <w:trPr>
          <w:cantSplit/>
          <w:trHeight w:val="376"/>
          <w:tblHeader/>
        </w:trPr>
        <w:tc>
          <w:tcPr>
            <w:tcW w:w="2251" w:type="dxa"/>
            <w:vMerge w:val="restart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C117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Коммуникативнаядеятельность</w:t>
            </w:r>
            <w:proofErr w:type="spellEnd"/>
          </w:p>
        </w:tc>
        <w:tc>
          <w:tcPr>
            <w:tcW w:w="2127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117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«</w:t>
            </w:r>
            <w:proofErr w:type="spellStart"/>
            <w:r w:rsidRPr="00C117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Разговоры</w:t>
            </w:r>
            <w:proofErr w:type="spellEnd"/>
            <w:r w:rsidRPr="00C117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C117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важном</w:t>
            </w:r>
            <w:proofErr w:type="spellEnd"/>
            <w:r w:rsidRPr="00C117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»</w:t>
            </w:r>
          </w:p>
        </w:tc>
        <w:tc>
          <w:tcPr>
            <w:tcW w:w="1701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C117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Клуб</w:t>
            </w:r>
            <w:proofErr w:type="spellEnd"/>
          </w:p>
        </w:tc>
        <w:tc>
          <w:tcPr>
            <w:tcW w:w="567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17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117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117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117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117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</w:p>
        </w:tc>
      </w:tr>
      <w:tr w:rsidR="00C1179A" w:rsidRPr="00C1179A" w:rsidTr="00B41ED4">
        <w:trPr>
          <w:cantSplit/>
          <w:trHeight w:val="1255"/>
          <w:tblHeader/>
        </w:trPr>
        <w:tc>
          <w:tcPr>
            <w:tcW w:w="2251" w:type="dxa"/>
            <w:vMerge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1179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Читательская грамотность </w:t>
            </w:r>
            <w:r w:rsidRPr="00C1179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Мы любим русский язык </w:t>
            </w:r>
          </w:p>
        </w:tc>
        <w:tc>
          <w:tcPr>
            <w:tcW w:w="1701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C117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Кружок</w:t>
            </w:r>
            <w:proofErr w:type="spellEnd"/>
          </w:p>
        </w:tc>
        <w:tc>
          <w:tcPr>
            <w:tcW w:w="567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1179A" w:rsidRPr="00C145C0" w:rsidRDefault="00C145C0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C1179A" w:rsidRPr="00C1179A" w:rsidTr="00B41ED4">
        <w:trPr>
          <w:cantSplit/>
          <w:trHeight w:val="1125"/>
          <w:tblHeader/>
        </w:trPr>
        <w:tc>
          <w:tcPr>
            <w:tcW w:w="2251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C1179A" w:rsidRPr="00C1179A" w:rsidRDefault="00C145C0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Функциональная</w:t>
            </w:r>
            <w:r w:rsidR="002932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грамотность</w:t>
            </w:r>
          </w:p>
        </w:tc>
        <w:tc>
          <w:tcPr>
            <w:tcW w:w="1701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17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C1179A" w:rsidRPr="00C1179A" w:rsidTr="00B41ED4">
        <w:trPr>
          <w:cantSplit/>
          <w:trHeight w:val="983"/>
          <w:tblHeader/>
        </w:trPr>
        <w:tc>
          <w:tcPr>
            <w:tcW w:w="2251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C1179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Читательская грамотность </w:t>
            </w:r>
            <w:r w:rsidRPr="00C1179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«В гостях у сказки»</w:t>
            </w:r>
          </w:p>
        </w:tc>
        <w:tc>
          <w:tcPr>
            <w:tcW w:w="1701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17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A43D2" w:rsidRPr="00C1179A" w:rsidTr="00B41ED4">
        <w:trPr>
          <w:cantSplit/>
          <w:trHeight w:val="983"/>
          <w:tblHeader/>
        </w:trPr>
        <w:tc>
          <w:tcPr>
            <w:tcW w:w="2251" w:type="dxa"/>
          </w:tcPr>
          <w:p w:rsidR="001A43D2" w:rsidRPr="00452F85" w:rsidRDefault="00452F85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Художественно-эстетическая творческаядеятельность</w:t>
            </w:r>
          </w:p>
        </w:tc>
        <w:tc>
          <w:tcPr>
            <w:tcW w:w="2127" w:type="dxa"/>
          </w:tcPr>
          <w:p w:rsidR="001A43D2" w:rsidRPr="00C1179A" w:rsidRDefault="001A43D2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Киноуроки</w:t>
            </w:r>
            <w:proofErr w:type="spellEnd"/>
          </w:p>
        </w:tc>
        <w:tc>
          <w:tcPr>
            <w:tcW w:w="1701" w:type="dxa"/>
          </w:tcPr>
          <w:p w:rsidR="001A43D2" w:rsidRPr="00C1179A" w:rsidRDefault="001A43D2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1A43D2" w:rsidRPr="00C1179A" w:rsidRDefault="001A43D2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1A43D2" w:rsidRPr="00C1179A" w:rsidRDefault="001A43D2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A43D2" w:rsidRPr="00C1179A" w:rsidRDefault="001A43D2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1A43D2" w:rsidRPr="00C1179A" w:rsidRDefault="001A43D2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1A43D2" w:rsidRPr="00C1179A" w:rsidRDefault="001A43D2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179A" w:rsidRPr="00C1179A" w:rsidTr="00B41ED4">
        <w:trPr>
          <w:cantSplit/>
          <w:trHeight w:val="376"/>
          <w:tblHeader/>
        </w:trPr>
        <w:tc>
          <w:tcPr>
            <w:tcW w:w="2251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117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«Математическая грамотность»</w:t>
            </w:r>
          </w:p>
        </w:tc>
        <w:tc>
          <w:tcPr>
            <w:tcW w:w="1701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1179A" w:rsidRPr="00550D38" w:rsidRDefault="00550D38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17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179A" w:rsidRPr="00C1179A" w:rsidTr="00B41ED4">
        <w:trPr>
          <w:cantSplit/>
          <w:trHeight w:val="376"/>
          <w:tblHeader/>
        </w:trPr>
        <w:tc>
          <w:tcPr>
            <w:tcW w:w="2251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117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«</w:t>
            </w:r>
            <w:proofErr w:type="spellStart"/>
            <w:r w:rsidRPr="00C117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Учение</w:t>
            </w:r>
            <w:proofErr w:type="spellEnd"/>
            <w:r w:rsidRPr="00C117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C117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увлечением</w:t>
            </w:r>
            <w:proofErr w:type="spellEnd"/>
            <w:proofErr w:type="gramStart"/>
            <w:r w:rsidRPr="00C117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!»</w:t>
            </w:r>
            <w:proofErr w:type="gramEnd"/>
          </w:p>
        </w:tc>
        <w:tc>
          <w:tcPr>
            <w:tcW w:w="2127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17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Профориентация </w:t>
            </w:r>
            <w:r w:rsidRPr="00C1179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«Профессии и занятия сказочных героев»</w:t>
            </w:r>
          </w:p>
        </w:tc>
        <w:tc>
          <w:tcPr>
            <w:tcW w:w="1701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117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Практикум</w:t>
            </w:r>
            <w:proofErr w:type="spellEnd"/>
          </w:p>
        </w:tc>
        <w:tc>
          <w:tcPr>
            <w:tcW w:w="567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17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17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17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C1179A" w:rsidRPr="00C1179A" w:rsidTr="00B41ED4">
        <w:trPr>
          <w:cantSplit/>
          <w:trHeight w:val="376"/>
          <w:tblHeader/>
        </w:trPr>
        <w:tc>
          <w:tcPr>
            <w:tcW w:w="2251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C1179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Профориентация «</w:t>
            </w:r>
            <w:r w:rsidRPr="00C1179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Юный </w:t>
            </w:r>
            <w:proofErr w:type="spellStart"/>
            <w:r w:rsidRPr="00C1179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финансит</w:t>
            </w:r>
            <w:proofErr w:type="spellEnd"/>
            <w:r w:rsidRPr="00C1179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C117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Практикум</w:t>
            </w:r>
            <w:proofErr w:type="spellEnd"/>
          </w:p>
        </w:tc>
        <w:tc>
          <w:tcPr>
            <w:tcW w:w="567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1179A" w:rsidRPr="00C1179A" w:rsidRDefault="00AF7930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17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179A" w:rsidRPr="00C1179A" w:rsidTr="00B41ED4">
        <w:trPr>
          <w:cantSplit/>
          <w:trHeight w:val="376"/>
          <w:tblHeader/>
        </w:trPr>
        <w:tc>
          <w:tcPr>
            <w:tcW w:w="2251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1179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«Развитие социальной активности</w:t>
            </w:r>
          </w:p>
        </w:tc>
        <w:tc>
          <w:tcPr>
            <w:tcW w:w="2127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179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«Орлята России»</w:t>
            </w:r>
          </w:p>
        </w:tc>
        <w:tc>
          <w:tcPr>
            <w:tcW w:w="1701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117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Общественноое</w:t>
            </w:r>
            <w:proofErr w:type="spellEnd"/>
            <w:r w:rsidRPr="00C117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движение</w:t>
            </w:r>
          </w:p>
        </w:tc>
        <w:tc>
          <w:tcPr>
            <w:tcW w:w="567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17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17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17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17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17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C1179A" w:rsidRPr="00C1179A" w:rsidTr="00B41ED4">
        <w:trPr>
          <w:cantSplit/>
          <w:trHeight w:val="376"/>
          <w:tblHeader/>
        </w:trPr>
        <w:tc>
          <w:tcPr>
            <w:tcW w:w="2251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11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Итогозанеделю</w:t>
            </w:r>
            <w:proofErr w:type="spellEnd"/>
          </w:p>
        </w:tc>
        <w:tc>
          <w:tcPr>
            <w:tcW w:w="2127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C1179A" w:rsidRPr="00C1179A" w:rsidRDefault="00097A91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1179A" w:rsidRPr="00C1179A" w:rsidRDefault="00097A91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1179A" w:rsidRPr="00C1179A" w:rsidRDefault="00097A91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1179A" w:rsidRPr="00C1179A" w:rsidRDefault="00097A91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1179A" w:rsidRPr="00C1179A" w:rsidRDefault="00097A91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C1179A" w:rsidRPr="00C1179A" w:rsidTr="00B41ED4">
        <w:trPr>
          <w:cantSplit/>
          <w:trHeight w:val="376"/>
          <w:tblHeader/>
        </w:trPr>
        <w:tc>
          <w:tcPr>
            <w:tcW w:w="6079" w:type="dxa"/>
            <w:gridSpan w:val="3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11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Итогозаучебныйгод</w:t>
            </w:r>
            <w:proofErr w:type="spellEnd"/>
          </w:p>
        </w:tc>
        <w:tc>
          <w:tcPr>
            <w:tcW w:w="567" w:type="dxa"/>
          </w:tcPr>
          <w:p w:rsidR="00C1179A" w:rsidRPr="00C1179A" w:rsidRDefault="00E6255C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204</w:t>
            </w:r>
          </w:p>
        </w:tc>
        <w:tc>
          <w:tcPr>
            <w:tcW w:w="567" w:type="dxa"/>
          </w:tcPr>
          <w:p w:rsidR="00C1179A" w:rsidRPr="00C1179A" w:rsidRDefault="00097A91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204</w:t>
            </w:r>
          </w:p>
        </w:tc>
        <w:tc>
          <w:tcPr>
            <w:tcW w:w="567" w:type="dxa"/>
          </w:tcPr>
          <w:p w:rsidR="00C1179A" w:rsidRPr="00C1179A" w:rsidRDefault="00097A91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204</w:t>
            </w:r>
          </w:p>
        </w:tc>
        <w:tc>
          <w:tcPr>
            <w:tcW w:w="567" w:type="dxa"/>
          </w:tcPr>
          <w:p w:rsidR="00C1179A" w:rsidRPr="00C1179A" w:rsidRDefault="00097A91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204</w:t>
            </w:r>
          </w:p>
        </w:tc>
        <w:tc>
          <w:tcPr>
            <w:tcW w:w="567" w:type="dxa"/>
          </w:tcPr>
          <w:p w:rsidR="00C1179A" w:rsidRPr="00C1179A" w:rsidRDefault="00097A91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204</w:t>
            </w:r>
          </w:p>
        </w:tc>
      </w:tr>
      <w:tr w:rsidR="00C1179A" w:rsidRPr="00C1179A" w:rsidTr="00B41ED4">
        <w:trPr>
          <w:cantSplit/>
          <w:trHeight w:val="376"/>
          <w:tblHeader/>
        </w:trPr>
        <w:tc>
          <w:tcPr>
            <w:tcW w:w="6079" w:type="dxa"/>
            <w:gridSpan w:val="3"/>
          </w:tcPr>
          <w:p w:rsidR="00C1179A" w:rsidRPr="00C1179A" w:rsidRDefault="00C1179A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7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835" w:type="dxa"/>
            <w:gridSpan w:val="5"/>
          </w:tcPr>
          <w:p w:rsidR="00C1179A" w:rsidRPr="00C1179A" w:rsidRDefault="00E6255C" w:rsidP="00C11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1020</w:t>
            </w:r>
            <w:bookmarkStart w:id="0" w:name="_GoBack"/>
            <w:bookmarkEnd w:id="0"/>
          </w:p>
        </w:tc>
      </w:tr>
    </w:tbl>
    <w:p w:rsidR="00C1179A" w:rsidRPr="00C1179A" w:rsidRDefault="00C1179A" w:rsidP="00C11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1179A" w:rsidRDefault="00C1179A" w:rsidP="00797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25F3" w:rsidRDefault="008525F3" w:rsidP="00680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623D" w:rsidRPr="0010623D" w:rsidRDefault="0010623D" w:rsidP="0010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23D"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 является неотъемлемой и обязательной частью образовательного процесса. 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 w:rsidRPr="0010623D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10623D">
        <w:rPr>
          <w:rFonts w:ascii="Times New Roman" w:eastAsia="Times New Roman" w:hAnsi="Times New Roman" w:cs="Times New Roman"/>
          <w:sz w:val="24"/>
          <w:szCs w:val="24"/>
        </w:rPr>
        <w:t xml:space="preserve"> и личностных), осуществляемую в формах, отличных от урочной.</w:t>
      </w:r>
    </w:p>
    <w:p w:rsidR="006E572F" w:rsidRPr="00B96C0E" w:rsidRDefault="006E572F" w:rsidP="00B96C0E">
      <w:pPr>
        <w:rPr>
          <w:color w:val="FF0000"/>
        </w:rPr>
      </w:pPr>
    </w:p>
    <w:sectPr w:rsidR="006E572F" w:rsidRPr="00B96C0E" w:rsidSect="00EB3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90E65"/>
    <w:multiLevelType w:val="hybridMultilevel"/>
    <w:tmpl w:val="FAEE3EA6"/>
    <w:lvl w:ilvl="0" w:tplc="EAD454E8">
      <w:numFmt w:val="bullet"/>
      <w:lvlText w:val="■"/>
      <w:lvlJc w:val="left"/>
      <w:pPr>
        <w:ind w:left="343" w:hanging="142"/>
      </w:pPr>
      <w:rPr>
        <w:rFonts w:ascii="Garamond" w:eastAsia="Garamond" w:hAnsi="Garamond" w:cs="Garamond" w:hint="default"/>
        <w:b w:val="0"/>
        <w:bCs w:val="0"/>
        <w:i w:val="0"/>
        <w:iCs w:val="0"/>
        <w:position w:val="1"/>
        <w:sz w:val="14"/>
        <w:szCs w:val="14"/>
        <w:lang w:val="ru-RU" w:eastAsia="en-US" w:bidi="ar-SA"/>
      </w:rPr>
    </w:lvl>
    <w:lvl w:ilvl="1" w:tplc="C12C52C0">
      <w:numFmt w:val="bullet"/>
      <w:lvlText w:val="•"/>
      <w:lvlJc w:val="left"/>
      <w:pPr>
        <w:ind w:left="964" w:hanging="142"/>
      </w:pPr>
      <w:rPr>
        <w:rFonts w:hint="default"/>
        <w:lang w:val="ru-RU" w:eastAsia="en-US" w:bidi="ar-SA"/>
      </w:rPr>
    </w:lvl>
    <w:lvl w:ilvl="2" w:tplc="EBF60420">
      <w:numFmt w:val="bullet"/>
      <w:lvlText w:val="•"/>
      <w:lvlJc w:val="left"/>
      <w:pPr>
        <w:ind w:left="1588" w:hanging="142"/>
      </w:pPr>
      <w:rPr>
        <w:rFonts w:hint="default"/>
        <w:lang w:val="ru-RU" w:eastAsia="en-US" w:bidi="ar-SA"/>
      </w:rPr>
    </w:lvl>
    <w:lvl w:ilvl="3" w:tplc="96CA6F78">
      <w:numFmt w:val="bullet"/>
      <w:lvlText w:val="•"/>
      <w:lvlJc w:val="left"/>
      <w:pPr>
        <w:ind w:left="2213" w:hanging="142"/>
      </w:pPr>
      <w:rPr>
        <w:rFonts w:hint="default"/>
        <w:lang w:val="ru-RU" w:eastAsia="en-US" w:bidi="ar-SA"/>
      </w:rPr>
    </w:lvl>
    <w:lvl w:ilvl="4" w:tplc="AE9E8528">
      <w:numFmt w:val="bullet"/>
      <w:lvlText w:val="•"/>
      <w:lvlJc w:val="left"/>
      <w:pPr>
        <w:ind w:left="2837" w:hanging="142"/>
      </w:pPr>
      <w:rPr>
        <w:rFonts w:hint="default"/>
        <w:lang w:val="ru-RU" w:eastAsia="en-US" w:bidi="ar-SA"/>
      </w:rPr>
    </w:lvl>
    <w:lvl w:ilvl="5" w:tplc="C8C4A7B8">
      <w:numFmt w:val="bullet"/>
      <w:lvlText w:val="•"/>
      <w:lvlJc w:val="left"/>
      <w:pPr>
        <w:ind w:left="3461" w:hanging="142"/>
      </w:pPr>
      <w:rPr>
        <w:rFonts w:hint="default"/>
        <w:lang w:val="ru-RU" w:eastAsia="en-US" w:bidi="ar-SA"/>
      </w:rPr>
    </w:lvl>
    <w:lvl w:ilvl="6" w:tplc="B664CA16">
      <w:numFmt w:val="bullet"/>
      <w:lvlText w:val="•"/>
      <w:lvlJc w:val="left"/>
      <w:pPr>
        <w:ind w:left="4086" w:hanging="142"/>
      </w:pPr>
      <w:rPr>
        <w:rFonts w:hint="default"/>
        <w:lang w:val="ru-RU" w:eastAsia="en-US" w:bidi="ar-SA"/>
      </w:rPr>
    </w:lvl>
    <w:lvl w:ilvl="7" w:tplc="3D287D1A">
      <w:numFmt w:val="bullet"/>
      <w:lvlText w:val="•"/>
      <w:lvlJc w:val="left"/>
      <w:pPr>
        <w:ind w:left="4710" w:hanging="142"/>
      </w:pPr>
      <w:rPr>
        <w:rFonts w:hint="default"/>
        <w:lang w:val="ru-RU" w:eastAsia="en-US" w:bidi="ar-SA"/>
      </w:rPr>
    </w:lvl>
    <w:lvl w:ilvl="8" w:tplc="DF52D080">
      <w:numFmt w:val="bullet"/>
      <w:lvlText w:val="•"/>
      <w:lvlJc w:val="left"/>
      <w:pPr>
        <w:ind w:left="5334" w:hanging="142"/>
      </w:pPr>
      <w:rPr>
        <w:rFonts w:hint="default"/>
        <w:lang w:val="ru-RU" w:eastAsia="en-US" w:bidi="ar-SA"/>
      </w:rPr>
    </w:lvl>
  </w:abstractNum>
  <w:abstractNum w:abstractNumId="1">
    <w:nsid w:val="655C3CC9"/>
    <w:multiLevelType w:val="hybridMultilevel"/>
    <w:tmpl w:val="7C648512"/>
    <w:lvl w:ilvl="0" w:tplc="76DC48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F33A9C5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974A7EB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F4B6A33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3934FCC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ECECCB1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788E669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FB046D9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C4AC9AB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574"/>
    <w:rsid w:val="00021A71"/>
    <w:rsid w:val="00043C7A"/>
    <w:rsid w:val="000614AE"/>
    <w:rsid w:val="00097A91"/>
    <w:rsid w:val="000B6738"/>
    <w:rsid w:val="000D7FD5"/>
    <w:rsid w:val="000E3393"/>
    <w:rsid w:val="000F7051"/>
    <w:rsid w:val="0010623D"/>
    <w:rsid w:val="00146504"/>
    <w:rsid w:val="001A43D2"/>
    <w:rsid w:val="00256E63"/>
    <w:rsid w:val="00260D4B"/>
    <w:rsid w:val="00293277"/>
    <w:rsid w:val="002B567F"/>
    <w:rsid w:val="002F0EA4"/>
    <w:rsid w:val="0030618E"/>
    <w:rsid w:val="00352084"/>
    <w:rsid w:val="003B1D2A"/>
    <w:rsid w:val="003E10D1"/>
    <w:rsid w:val="00412355"/>
    <w:rsid w:val="00420636"/>
    <w:rsid w:val="00452F85"/>
    <w:rsid w:val="004E0AEA"/>
    <w:rsid w:val="00525155"/>
    <w:rsid w:val="0052768A"/>
    <w:rsid w:val="005328DF"/>
    <w:rsid w:val="00545574"/>
    <w:rsid w:val="00550D38"/>
    <w:rsid w:val="005756D6"/>
    <w:rsid w:val="00584AC2"/>
    <w:rsid w:val="005C1F37"/>
    <w:rsid w:val="005F7AC9"/>
    <w:rsid w:val="006000A1"/>
    <w:rsid w:val="00640555"/>
    <w:rsid w:val="00666BCD"/>
    <w:rsid w:val="00680D94"/>
    <w:rsid w:val="006E572F"/>
    <w:rsid w:val="00754087"/>
    <w:rsid w:val="00785638"/>
    <w:rsid w:val="00797E3B"/>
    <w:rsid w:val="007A7E51"/>
    <w:rsid w:val="007F05D0"/>
    <w:rsid w:val="007F47C6"/>
    <w:rsid w:val="00814BF2"/>
    <w:rsid w:val="00835457"/>
    <w:rsid w:val="00850C07"/>
    <w:rsid w:val="008525F3"/>
    <w:rsid w:val="00856625"/>
    <w:rsid w:val="008873FB"/>
    <w:rsid w:val="0090325E"/>
    <w:rsid w:val="00946290"/>
    <w:rsid w:val="0096040C"/>
    <w:rsid w:val="009F08BD"/>
    <w:rsid w:val="009F597A"/>
    <w:rsid w:val="00A77115"/>
    <w:rsid w:val="00AE5789"/>
    <w:rsid w:val="00AF7930"/>
    <w:rsid w:val="00B149D6"/>
    <w:rsid w:val="00B472B6"/>
    <w:rsid w:val="00B81A3B"/>
    <w:rsid w:val="00B96C0E"/>
    <w:rsid w:val="00BA7BE9"/>
    <w:rsid w:val="00BF73AF"/>
    <w:rsid w:val="00C1179A"/>
    <w:rsid w:val="00C12BB3"/>
    <w:rsid w:val="00C145C0"/>
    <w:rsid w:val="00C3336B"/>
    <w:rsid w:val="00CA4B16"/>
    <w:rsid w:val="00CB7DB9"/>
    <w:rsid w:val="00D83BBD"/>
    <w:rsid w:val="00DC561B"/>
    <w:rsid w:val="00DD2ABB"/>
    <w:rsid w:val="00DF27CC"/>
    <w:rsid w:val="00E22861"/>
    <w:rsid w:val="00E6255C"/>
    <w:rsid w:val="00EB33AA"/>
    <w:rsid w:val="00EC4F32"/>
    <w:rsid w:val="00F476A9"/>
    <w:rsid w:val="00FD52DE"/>
    <w:rsid w:val="00FD7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AA"/>
  </w:style>
  <w:style w:type="paragraph" w:styleId="1">
    <w:name w:val="heading 1"/>
    <w:basedOn w:val="a"/>
    <w:link w:val="10"/>
    <w:uiPriority w:val="1"/>
    <w:qFormat/>
    <w:rsid w:val="00352084"/>
    <w:pPr>
      <w:widowControl w:val="0"/>
      <w:autoSpaceDE w:val="0"/>
      <w:autoSpaceDN w:val="0"/>
      <w:spacing w:after="0" w:line="240" w:lineRule="auto"/>
      <w:ind w:left="523" w:right="73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5208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520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52084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52084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520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B96C0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96C0E"/>
    <w:pPr>
      <w:spacing w:after="160" w:line="259" w:lineRule="auto"/>
      <w:ind w:left="720"/>
      <w:contextualSpacing/>
    </w:pPr>
    <w:rPr>
      <w:rFonts w:ascii="Calibri" w:eastAsia="Calibri" w:hAnsi="Calibri" w:cs="Calibri"/>
    </w:rPr>
  </w:style>
  <w:style w:type="paragraph" w:customStyle="1" w:styleId="fkndoc">
    <w:name w:val="fkn_doc"/>
    <w:basedOn w:val="a"/>
    <w:rsid w:val="00B96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6E572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E572F"/>
    <w:pPr>
      <w:shd w:val="clear" w:color="auto" w:fill="FFFFFF"/>
      <w:spacing w:after="60" w:line="278" w:lineRule="exact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7">
    <w:name w:val="Основной текст + Полужирный"/>
    <w:aliases w:val="Курсив"/>
    <w:basedOn w:val="a0"/>
    <w:uiPriority w:val="99"/>
    <w:rsid w:val="006E572F"/>
    <w:rPr>
      <w:rFonts w:ascii="Times New Roman" w:hAnsi="Times New Roman" w:cs="Times New Roman"/>
      <w:b/>
      <w:bCs/>
      <w:i/>
      <w:iCs/>
      <w:color w:val="000000"/>
      <w:spacing w:val="0"/>
      <w:sz w:val="23"/>
      <w:szCs w:val="23"/>
    </w:rPr>
  </w:style>
  <w:style w:type="table" w:styleId="a8">
    <w:name w:val="Table Grid"/>
    <w:basedOn w:val="a1"/>
    <w:uiPriority w:val="59"/>
    <w:rsid w:val="006E572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+ Полужирный3"/>
    <w:basedOn w:val="a0"/>
    <w:uiPriority w:val="99"/>
    <w:rsid w:val="003B1D2A"/>
    <w:rPr>
      <w:rFonts w:ascii="Times New Roman" w:hAnsi="Times New Roman" w:cs="Times New Roman"/>
      <w:b/>
      <w:bCs/>
      <w:color w:val="000000"/>
      <w:spacing w:val="0"/>
      <w:sz w:val="23"/>
      <w:szCs w:val="23"/>
    </w:rPr>
  </w:style>
  <w:style w:type="character" w:customStyle="1" w:styleId="21">
    <w:name w:val="Основной текст + Полужирный2"/>
    <w:basedOn w:val="a0"/>
    <w:uiPriority w:val="99"/>
    <w:rsid w:val="003B1D2A"/>
    <w:rPr>
      <w:rFonts w:ascii="Times New Roman" w:hAnsi="Times New Roman" w:cs="Times New Roman"/>
      <w:b/>
      <w:bCs/>
      <w:color w:val="000000"/>
      <w:spacing w:val="0"/>
      <w:sz w:val="23"/>
      <w:szCs w:val="23"/>
    </w:rPr>
  </w:style>
  <w:style w:type="character" w:customStyle="1" w:styleId="11">
    <w:name w:val="Основной текст + Полужирный1"/>
    <w:aliases w:val="Курсив1"/>
    <w:basedOn w:val="a0"/>
    <w:uiPriority w:val="99"/>
    <w:rsid w:val="003B1D2A"/>
    <w:rPr>
      <w:rFonts w:ascii="Times New Roman" w:hAnsi="Times New Roman" w:cs="Times New Roman"/>
      <w:b/>
      <w:bCs/>
      <w:i/>
      <w:iCs/>
      <w:color w:val="000000"/>
      <w:spacing w:val="0"/>
      <w:sz w:val="23"/>
      <w:szCs w:val="23"/>
    </w:rPr>
  </w:style>
  <w:style w:type="table" w:customStyle="1" w:styleId="12">
    <w:name w:val="Сетка таблицы1"/>
    <w:basedOn w:val="a1"/>
    <w:next w:val="a8"/>
    <w:uiPriority w:val="39"/>
    <w:rsid w:val="00584AC2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A7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7E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soo.ru/Prikaz_Ministerstva_prosvescheniya_Rossijskoj_Federacii_ot_31_05_2021_286_Ob_utverzhdenii_federalnogo_gosudarstvennogo_obrazovat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школа</cp:lastModifiedBy>
  <cp:revision>69</cp:revision>
  <cp:lastPrinted>2024-09-10T17:51:00Z</cp:lastPrinted>
  <dcterms:created xsi:type="dcterms:W3CDTF">2022-08-28T18:10:00Z</dcterms:created>
  <dcterms:modified xsi:type="dcterms:W3CDTF">2024-09-10T17:51:00Z</dcterms:modified>
</cp:coreProperties>
</file>